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9B" w:rsidRPr="00AE359B" w:rsidRDefault="00AE359B" w:rsidP="00AE359B">
      <w:pPr>
        <w:rPr>
          <w:sz w:val="22"/>
          <w:szCs w:val="22"/>
        </w:rPr>
      </w:pPr>
      <w:r w:rsidRPr="00AE359B">
        <w:rPr>
          <w:sz w:val="22"/>
          <w:szCs w:val="22"/>
          <w:lang w:val="hr-HR"/>
        </w:rPr>
        <w:t xml:space="preserve">Na temelju članka 110. stavka 2. Zakona o proračunu („Narodne novine“ br. 87/08, 136/12 i 15/15) i članka 19. točke 5. Statuta Grada Osijeka (Službeni glasnik Grada Osijeka br. 6/01, 3/03, 1A/05, 8/05, 2/09, 9/09, 13/09, 9/13, 11/13-pročišćeni tekst, 12/17, 2/18, 2/20 i 3/20) </w:t>
      </w:r>
      <w:r w:rsidRPr="00AE359B">
        <w:rPr>
          <w:sz w:val="22"/>
          <w:szCs w:val="22"/>
        </w:rPr>
        <w:t>Gradsko vijeće Grada Osijeka na 27. sjednici održanoj 8. svibnja 2020., donijelo je</w:t>
      </w:r>
    </w:p>
    <w:p w:rsidR="00AE359B" w:rsidRPr="00AE359B" w:rsidRDefault="00AE359B" w:rsidP="00AE359B">
      <w:pPr>
        <w:rPr>
          <w:b/>
          <w:sz w:val="22"/>
          <w:szCs w:val="22"/>
          <w:lang w:val="hr-HR"/>
        </w:rPr>
      </w:pPr>
    </w:p>
    <w:p w:rsidR="00E233EB" w:rsidRDefault="00E233EB" w:rsidP="00AE359B">
      <w:pPr>
        <w:jc w:val="center"/>
        <w:rPr>
          <w:b/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b/>
          <w:sz w:val="22"/>
          <w:szCs w:val="22"/>
          <w:lang w:val="hr-HR"/>
        </w:rPr>
      </w:pPr>
      <w:r w:rsidRPr="00AE359B">
        <w:rPr>
          <w:b/>
          <w:sz w:val="22"/>
          <w:szCs w:val="22"/>
          <w:lang w:val="hr-HR"/>
        </w:rPr>
        <w:t>O D L U K U</w:t>
      </w:r>
    </w:p>
    <w:p w:rsidR="00AE359B" w:rsidRPr="00AE359B" w:rsidRDefault="00AE359B" w:rsidP="00AE359B">
      <w:pPr>
        <w:jc w:val="center"/>
        <w:rPr>
          <w:b/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b/>
          <w:sz w:val="22"/>
          <w:szCs w:val="22"/>
          <w:lang w:val="hr-HR"/>
        </w:rPr>
      </w:pPr>
      <w:r w:rsidRPr="00AE359B">
        <w:rPr>
          <w:b/>
          <w:sz w:val="22"/>
          <w:szCs w:val="22"/>
          <w:lang w:val="hr-HR"/>
        </w:rPr>
        <w:t xml:space="preserve">o donošenju Godišnjeg izvještaja o izvršenju Proračuna Grada Osijeka za 2019. </w:t>
      </w:r>
    </w:p>
    <w:p w:rsidR="00E233EB" w:rsidRDefault="00E233E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  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Članak 1.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Gradsko vijeće Grada Osijeka donosi Godišnji izvještaj o izvršenju Proračuna Grada Osijeka za 2019. 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Članak 2.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U Godišnjem izvještaju o izvršenju Proračuna Grada Osijeka za 2019. iskazano je sljedeće: 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ukupan iznos ostvarenih prihoda/primitaka</w:t>
      </w:r>
      <w:r w:rsidRPr="00AE359B">
        <w:rPr>
          <w:sz w:val="22"/>
          <w:szCs w:val="22"/>
          <w:lang w:val="hr-HR"/>
        </w:rPr>
        <w:tab/>
        <w:t>573.465.476,78 kn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ukupan iznos izvršenih rashoda/izdataka</w:t>
      </w:r>
      <w:r w:rsidRPr="00AE359B">
        <w:rPr>
          <w:sz w:val="22"/>
          <w:szCs w:val="22"/>
          <w:lang w:val="hr-HR"/>
        </w:rPr>
        <w:tab/>
        <w:t>550.289.206,26 kn</w:t>
      </w:r>
    </w:p>
    <w:p w:rsid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razlika između ostvarenih prihoda/primitaka i</w:t>
      </w:r>
      <w:r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izvršenih 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AE359B">
        <w:rPr>
          <w:sz w:val="22"/>
          <w:szCs w:val="22"/>
          <w:lang w:val="hr-HR"/>
        </w:rPr>
        <w:t>rashoda/izdataka (višak)</w:t>
      </w:r>
      <w:r w:rsidRPr="00AE359B">
        <w:rPr>
          <w:sz w:val="22"/>
          <w:szCs w:val="22"/>
          <w:lang w:val="hr-HR"/>
        </w:rPr>
        <w:tab/>
        <w:t>23.176.270,52 kn</w:t>
      </w:r>
    </w:p>
    <w:p w:rsidR="00AE359B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višak prihoda/ primitaka Grada Osijeka iz prethodnih</w:t>
      </w:r>
      <w:r w:rsidR="00B40D58" w:rsidRP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 xml:space="preserve">godina </w:t>
      </w:r>
      <w:r w:rsidRPr="00B40D58">
        <w:rPr>
          <w:sz w:val="22"/>
          <w:szCs w:val="22"/>
          <w:lang w:val="hr-HR"/>
        </w:rPr>
        <w:tab/>
        <w:t xml:space="preserve">3.692.543,34 kn </w:t>
      </w:r>
    </w:p>
    <w:p w:rsidR="00AE359B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manjak prihoda/primitaka</w:t>
      </w:r>
      <w:r w:rsidR="00B40D58" w:rsidRP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>proračunskih korisnika</w:t>
      </w:r>
      <w:r w:rsidR="00B40D58" w:rsidRP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 xml:space="preserve">pokriven iz Proračuna 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AE359B">
        <w:rPr>
          <w:sz w:val="22"/>
          <w:szCs w:val="22"/>
          <w:lang w:val="hr-HR"/>
        </w:rPr>
        <w:t xml:space="preserve">Grada Osijeka za 2019. </w:t>
      </w:r>
      <w:r w:rsidRPr="00AE359B">
        <w:rPr>
          <w:sz w:val="22"/>
          <w:szCs w:val="22"/>
          <w:lang w:val="hr-HR"/>
        </w:rPr>
        <w:tab/>
        <w:t>-1.300.000,00 kn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manjak prihoda/primitaka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>proračunskih korisnika (HNK)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>pokriven iz Proračuna OBŽ za 2019.</w:t>
      </w:r>
      <w:r w:rsidRPr="00AE359B">
        <w:rPr>
          <w:sz w:val="22"/>
          <w:szCs w:val="22"/>
          <w:lang w:val="hr-HR"/>
        </w:rPr>
        <w:tab/>
        <w:t>-1.000.000,00 kn</w:t>
      </w:r>
    </w:p>
    <w:p w:rsidR="00AE359B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jc w:val="left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višak prihoda/primitaka proračunskih korisnika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>iz prethodnih godina korišten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>za pokriće rashoda 2019.</w:t>
      </w:r>
      <w:r w:rsidRPr="00AE359B">
        <w:rPr>
          <w:sz w:val="22"/>
          <w:szCs w:val="22"/>
          <w:lang w:val="hr-HR"/>
        </w:rPr>
        <w:tab/>
        <w:t>2.629.656,55 kn</w:t>
      </w:r>
    </w:p>
    <w:p w:rsidR="004E2D11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right="-142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ostvareni višak prihoda/primitaka</w:t>
      </w:r>
      <w:r w:rsidR="004E2D11" w:rsidRP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 xml:space="preserve">Grada Osijeka </w:t>
      </w:r>
    </w:p>
    <w:p w:rsidR="00AE359B" w:rsidRPr="00AE359B" w:rsidRDefault="004E2D11" w:rsidP="00B40D58">
      <w:pPr>
        <w:tabs>
          <w:tab w:val="left" w:pos="709"/>
          <w:tab w:val="right" w:pos="9072"/>
        </w:tabs>
        <w:ind w:left="709" w:right="-142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AE359B" w:rsidRPr="00AE359B">
        <w:rPr>
          <w:sz w:val="22"/>
          <w:szCs w:val="22"/>
          <w:lang w:val="hr-HR"/>
        </w:rPr>
        <w:t>raspoloživ</w:t>
      </w:r>
      <w:r>
        <w:rPr>
          <w:sz w:val="22"/>
          <w:szCs w:val="22"/>
          <w:lang w:val="hr-HR"/>
        </w:rPr>
        <w:t xml:space="preserve"> </w:t>
      </w:r>
      <w:r w:rsidR="00AE359B" w:rsidRPr="00AE359B">
        <w:rPr>
          <w:sz w:val="22"/>
          <w:szCs w:val="22"/>
          <w:lang w:val="hr-HR"/>
        </w:rPr>
        <w:t>u sljedećem</w:t>
      </w:r>
      <w:r w:rsidR="00B40D58">
        <w:rPr>
          <w:sz w:val="22"/>
          <w:szCs w:val="22"/>
          <w:lang w:val="hr-HR"/>
        </w:rPr>
        <w:t xml:space="preserve"> </w:t>
      </w:r>
      <w:r w:rsidR="00AE359B" w:rsidRPr="00AE359B">
        <w:rPr>
          <w:sz w:val="22"/>
          <w:szCs w:val="22"/>
          <w:lang w:val="hr-HR"/>
        </w:rPr>
        <w:t xml:space="preserve">razdoblju </w:t>
      </w:r>
      <w:r w:rsidR="00AE359B" w:rsidRPr="00AE359B">
        <w:rPr>
          <w:sz w:val="22"/>
          <w:szCs w:val="22"/>
          <w:lang w:val="hr-HR"/>
        </w:rPr>
        <w:tab/>
        <w:t>23.962.030,63 kn</w:t>
      </w:r>
    </w:p>
    <w:p w:rsidR="004E2D11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right="-142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ostvareni višak prihoda/primitaka</w:t>
      </w:r>
      <w:r w:rsidR="004E2D11" w:rsidRP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 xml:space="preserve">proračunskih </w:t>
      </w:r>
    </w:p>
    <w:p w:rsidR="00AE359B" w:rsidRPr="00AE359B" w:rsidRDefault="004E2D11" w:rsidP="00B40D58">
      <w:pPr>
        <w:tabs>
          <w:tab w:val="left" w:pos="709"/>
          <w:tab w:val="right" w:pos="9072"/>
        </w:tabs>
        <w:ind w:left="709" w:right="-142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AE359B" w:rsidRPr="00AE359B">
        <w:rPr>
          <w:sz w:val="22"/>
          <w:szCs w:val="22"/>
          <w:lang w:val="hr-HR"/>
        </w:rPr>
        <w:t>korisnika</w:t>
      </w:r>
      <w:r>
        <w:rPr>
          <w:sz w:val="22"/>
          <w:szCs w:val="22"/>
          <w:lang w:val="hr-HR"/>
        </w:rPr>
        <w:t xml:space="preserve"> </w:t>
      </w:r>
      <w:r w:rsidR="00AE359B" w:rsidRPr="00AE359B">
        <w:rPr>
          <w:sz w:val="22"/>
          <w:szCs w:val="22"/>
          <w:lang w:val="hr-HR"/>
        </w:rPr>
        <w:t>raspoloživ u sljedećem</w:t>
      </w:r>
      <w:r>
        <w:rPr>
          <w:sz w:val="22"/>
          <w:szCs w:val="22"/>
          <w:lang w:val="hr-HR"/>
        </w:rPr>
        <w:t xml:space="preserve"> </w:t>
      </w:r>
      <w:r w:rsidR="00AE359B" w:rsidRPr="00AE359B">
        <w:rPr>
          <w:sz w:val="22"/>
          <w:szCs w:val="22"/>
          <w:lang w:val="hr-HR"/>
        </w:rPr>
        <w:t xml:space="preserve">razdoblju </w:t>
      </w:r>
      <w:r w:rsidR="00AE359B" w:rsidRPr="00AE359B">
        <w:rPr>
          <w:sz w:val="22"/>
          <w:szCs w:val="22"/>
          <w:lang w:val="hr-HR"/>
        </w:rPr>
        <w:tab/>
        <w:t>3.236.439,78 kn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Članak 3.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Prihodi/primitci, rashodi/izdatci i financijski rezultat Proračuna Grada Osijeka za 2019., bez uključenih vlastitih i namjenskih prihoda/primitaka i rashoda/izdataka proračunskih korisnika, ostvareni su kako slijedi: 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ukupan iznos ostvarenih prihoda/primitaka </w:t>
      </w:r>
      <w:r w:rsidRPr="00AE359B">
        <w:rPr>
          <w:sz w:val="22"/>
          <w:szCs w:val="22"/>
          <w:lang w:val="hr-HR"/>
        </w:rPr>
        <w:tab/>
        <w:t>510.966.772,81 kn</w:t>
      </w:r>
    </w:p>
    <w:p w:rsidR="00AE359B" w:rsidRPr="00AE359B" w:rsidRDefault="00AE359B" w:rsidP="00B40D58">
      <w:pPr>
        <w:tabs>
          <w:tab w:val="left" w:pos="0"/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ukupan iznos izvršenih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rashoda/izdataka </w:t>
      </w:r>
      <w:r w:rsidRPr="00AE359B">
        <w:rPr>
          <w:sz w:val="22"/>
          <w:szCs w:val="22"/>
          <w:lang w:val="hr-HR"/>
        </w:rPr>
        <w:tab/>
        <w:t>490.697.285,52 kn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razlika između ostvarenih prihoda/primitaka i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>izvršenih rashoda/izdataka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(višak) </w:t>
      </w:r>
      <w:r w:rsidRPr="00AE359B">
        <w:rPr>
          <w:sz w:val="22"/>
          <w:szCs w:val="22"/>
          <w:lang w:val="hr-HR"/>
        </w:rPr>
        <w:tab/>
        <w:t>20.269.487,29 kn</w:t>
      </w:r>
    </w:p>
    <w:p w:rsidR="00AE359B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pokriće manjka proračunskih</w:t>
      </w:r>
      <w:r w:rsidR="00B40D58">
        <w:rPr>
          <w:sz w:val="22"/>
          <w:szCs w:val="22"/>
          <w:lang w:val="hr-HR"/>
        </w:rPr>
        <w:t xml:space="preserve"> </w:t>
      </w:r>
      <w:r w:rsidRPr="00B40D58">
        <w:rPr>
          <w:sz w:val="22"/>
          <w:szCs w:val="22"/>
          <w:lang w:val="hr-HR"/>
        </w:rPr>
        <w:t>korisnika iz Proračuna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>Grada Osijeka za 2019.</w:t>
      </w:r>
      <w:r w:rsidRPr="00AE359B">
        <w:rPr>
          <w:sz w:val="22"/>
          <w:szCs w:val="22"/>
          <w:lang w:val="hr-HR"/>
        </w:rPr>
        <w:tab/>
        <w:t>-1.300.000,00 kn</w:t>
      </w:r>
    </w:p>
    <w:p w:rsidR="00AE359B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preneseni višak prihoda/primitaka Grada Osijeka</w:t>
      </w:r>
    </w:p>
    <w:p w:rsidR="00AE359B" w:rsidRPr="00AE359B" w:rsidRDefault="00AE359B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 xml:space="preserve">iz prethodnih godina </w:t>
      </w:r>
      <w:r w:rsidRPr="00AE359B">
        <w:rPr>
          <w:sz w:val="22"/>
          <w:szCs w:val="22"/>
          <w:lang w:val="hr-HR"/>
        </w:rPr>
        <w:tab/>
        <w:t>3.692.543,34 kn</w:t>
      </w:r>
    </w:p>
    <w:p w:rsidR="00B24C56" w:rsidRPr="00B40D58" w:rsidRDefault="00AE359B" w:rsidP="00B40D58">
      <w:pPr>
        <w:numPr>
          <w:ilvl w:val="0"/>
          <w:numId w:val="2"/>
        </w:num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 w:rsidRPr="00B40D58">
        <w:rPr>
          <w:sz w:val="22"/>
          <w:szCs w:val="22"/>
          <w:lang w:val="hr-HR"/>
        </w:rPr>
        <w:t>višak prihoda/primitaka raspoloživ u sljedećem</w:t>
      </w:r>
    </w:p>
    <w:p w:rsidR="00AE359B" w:rsidRPr="00AE359B" w:rsidRDefault="00B24C56" w:rsidP="00B40D58">
      <w:pPr>
        <w:tabs>
          <w:tab w:val="left" w:pos="709"/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AE359B" w:rsidRPr="00AE359B">
        <w:rPr>
          <w:sz w:val="22"/>
          <w:szCs w:val="22"/>
          <w:lang w:val="hr-HR"/>
        </w:rPr>
        <w:t xml:space="preserve">razdoblju </w:t>
      </w:r>
      <w:r w:rsidR="00AE359B" w:rsidRPr="00AE359B">
        <w:rPr>
          <w:sz w:val="22"/>
          <w:szCs w:val="22"/>
          <w:lang w:val="hr-HR"/>
        </w:rPr>
        <w:tab/>
        <w:t>23.962.030,63 kn</w:t>
      </w:r>
    </w:p>
    <w:p w:rsidR="00B40D58" w:rsidRDefault="00B40D58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lastRenderedPageBreak/>
        <w:t>Članak 4.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Rezultat poslovanja po pojedinim kategorijama prihoda/primitaka i rashoda/izdataka, nakon izvršenih zakonom utvrđenih korekcija, iskazan je u bilanci Grada Osijeka na dan 31.12.2019. u iznosu od 23.962.030,63 kn, i to: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5712"/>
        <w:gridCol w:w="1976"/>
      </w:tblGrid>
      <w:tr w:rsidR="00AE359B" w:rsidRPr="00B24C56" w:rsidTr="00AE359B">
        <w:tc>
          <w:tcPr>
            <w:tcW w:w="759" w:type="pct"/>
            <w:shd w:val="clear" w:color="auto" w:fill="auto"/>
          </w:tcPr>
          <w:p w:rsidR="00AE359B" w:rsidRPr="00B24C56" w:rsidRDefault="00AE359B" w:rsidP="00AE359B">
            <w:pPr>
              <w:jc w:val="center"/>
              <w:rPr>
                <w:b/>
                <w:sz w:val="20"/>
                <w:lang w:val="hr-HR"/>
              </w:rPr>
            </w:pPr>
            <w:r w:rsidRPr="00B24C56">
              <w:rPr>
                <w:b/>
                <w:sz w:val="20"/>
                <w:lang w:val="hr-HR"/>
              </w:rPr>
              <w:t>Broj računa</w:t>
            </w:r>
          </w:p>
        </w:tc>
        <w:tc>
          <w:tcPr>
            <w:tcW w:w="3151" w:type="pct"/>
            <w:shd w:val="clear" w:color="auto" w:fill="auto"/>
          </w:tcPr>
          <w:p w:rsidR="00AE359B" w:rsidRPr="00B24C56" w:rsidRDefault="00AE359B" w:rsidP="00AE359B">
            <w:pPr>
              <w:jc w:val="center"/>
              <w:rPr>
                <w:b/>
                <w:sz w:val="20"/>
                <w:lang w:val="hr-HR"/>
              </w:rPr>
            </w:pPr>
            <w:r w:rsidRPr="00B24C56">
              <w:rPr>
                <w:b/>
                <w:sz w:val="20"/>
                <w:lang w:val="hr-HR"/>
              </w:rPr>
              <w:t>Naziv računa</w:t>
            </w:r>
          </w:p>
        </w:tc>
        <w:tc>
          <w:tcPr>
            <w:tcW w:w="1090" w:type="pct"/>
            <w:shd w:val="clear" w:color="auto" w:fill="auto"/>
          </w:tcPr>
          <w:p w:rsidR="00AE359B" w:rsidRPr="00B24C56" w:rsidRDefault="00AE359B" w:rsidP="00AE359B">
            <w:pPr>
              <w:jc w:val="center"/>
              <w:rPr>
                <w:b/>
                <w:sz w:val="20"/>
                <w:lang w:val="hr-HR"/>
              </w:rPr>
            </w:pPr>
            <w:r w:rsidRPr="00B24C56">
              <w:rPr>
                <w:b/>
                <w:sz w:val="20"/>
                <w:lang w:val="hr-HR"/>
              </w:rPr>
              <w:t>Stanje 31.12.2019.</w:t>
            </w:r>
          </w:p>
        </w:tc>
      </w:tr>
      <w:tr w:rsidR="00AE359B" w:rsidRPr="00B24C56" w:rsidTr="00AE359B">
        <w:tc>
          <w:tcPr>
            <w:tcW w:w="759" w:type="pct"/>
            <w:shd w:val="clear" w:color="auto" w:fill="auto"/>
          </w:tcPr>
          <w:p w:rsidR="00AE359B" w:rsidRPr="00B24C56" w:rsidRDefault="00AE359B" w:rsidP="00AE359B">
            <w:pPr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92211</w:t>
            </w:r>
          </w:p>
        </w:tc>
        <w:tc>
          <w:tcPr>
            <w:tcW w:w="3151" w:type="pct"/>
            <w:shd w:val="clear" w:color="auto" w:fill="auto"/>
          </w:tcPr>
          <w:p w:rsidR="00AE359B" w:rsidRPr="00B24C56" w:rsidRDefault="00AE359B" w:rsidP="00B24C56">
            <w:pPr>
              <w:jc w:val="lef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Višak prihoda poslovanja</w:t>
            </w:r>
          </w:p>
        </w:tc>
        <w:tc>
          <w:tcPr>
            <w:tcW w:w="1090" w:type="pct"/>
            <w:shd w:val="clear" w:color="auto" w:fill="auto"/>
          </w:tcPr>
          <w:p w:rsidR="00AE359B" w:rsidRPr="00B24C56" w:rsidRDefault="00AE359B" w:rsidP="00AE359B">
            <w:pPr>
              <w:jc w:val="righ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45.856.021,17</w:t>
            </w:r>
          </w:p>
        </w:tc>
      </w:tr>
      <w:tr w:rsidR="00AE359B" w:rsidRPr="00B24C56" w:rsidTr="00AE359B">
        <w:tc>
          <w:tcPr>
            <w:tcW w:w="759" w:type="pct"/>
            <w:shd w:val="clear" w:color="auto" w:fill="auto"/>
          </w:tcPr>
          <w:p w:rsidR="00AE359B" w:rsidRPr="00B24C56" w:rsidRDefault="00AE359B" w:rsidP="00AE359B">
            <w:pPr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92213</w:t>
            </w:r>
          </w:p>
        </w:tc>
        <w:tc>
          <w:tcPr>
            <w:tcW w:w="3151" w:type="pct"/>
            <w:shd w:val="clear" w:color="auto" w:fill="auto"/>
          </w:tcPr>
          <w:p w:rsidR="00AE359B" w:rsidRPr="00B24C56" w:rsidRDefault="00AE359B" w:rsidP="00B24C56">
            <w:pPr>
              <w:jc w:val="lef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Višak primitaka od financijske imovine</w:t>
            </w:r>
          </w:p>
        </w:tc>
        <w:tc>
          <w:tcPr>
            <w:tcW w:w="1090" w:type="pct"/>
            <w:shd w:val="clear" w:color="auto" w:fill="auto"/>
          </w:tcPr>
          <w:p w:rsidR="00AE359B" w:rsidRPr="00B24C56" w:rsidRDefault="00AE359B" w:rsidP="00AE359B">
            <w:pPr>
              <w:jc w:val="righ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42.711.160,78</w:t>
            </w:r>
          </w:p>
        </w:tc>
      </w:tr>
      <w:tr w:rsidR="00AE359B" w:rsidRPr="00B24C56" w:rsidTr="00AE359B">
        <w:tc>
          <w:tcPr>
            <w:tcW w:w="759" w:type="pct"/>
            <w:shd w:val="clear" w:color="auto" w:fill="auto"/>
          </w:tcPr>
          <w:p w:rsidR="00AE359B" w:rsidRPr="00B24C56" w:rsidRDefault="00AE359B" w:rsidP="00AE359B">
            <w:pPr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92222</w:t>
            </w:r>
          </w:p>
        </w:tc>
        <w:tc>
          <w:tcPr>
            <w:tcW w:w="3151" w:type="pct"/>
            <w:shd w:val="clear" w:color="auto" w:fill="auto"/>
          </w:tcPr>
          <w:p w:rsidR="00AE359B" w:rsidRPr="00B24C56" w:rsidRDefault="00AE359B" w:rsidP="00B24C56">
            <w:pPr>
              <w:jc w:val="lef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Manjak prihoda od nefinancijske imovine</w:t>
            </w:r>
          </w:p>
        </w:tc>
        <w:tc>
          <w:tcPr>
            <w:tcW w:w="1090" w:type="pct"/>
            <w:shd w:val="clear" w:color="auto" w:fill="auto"/>
          </w:tcPr>
          <w:p w:rsidR="00AE359B" w:rsidRPr="00B24C56" w:rsidRDefault="00AE359B" w:rsidP="00B24C56">
            <w:pPr>
              <w:ind w:left="-116"/>
              <w:jc w:val="right"/>
              <w:rPr>
                <w:sz w:val="20"/>
                <w:lang w:val="hr-HR"/>
              </w:rPr>
            </w:pPr>
            <w:r w:rsidRPr="00B24C56">
              <w:rPr>
                <w:sz w:val="20"/>
                <w:lang w:val="hr-HR"/>
              </w:rPr>
              <w:t>-64.605.151,32</w:t>
            </w:r>
          </w:p>
        </w:tc>
      </w:tr>
      <w:tr w:rsidR="00AE359B" w:rsidRPr="00B24C56" w:rsidTr="00AE359B">
        <w:tc>
          <w:tcPr>
            <w:tcW w:w="759" w:type="pct"/>
            <w:shd w:val="clear" w:color="auto" w:fill="auto"/>
          </w:tcPr>
          <w:p w:rsidR="00AE359B" w:rsidRPr="00B24C56" w:rsidRDefault="00AE359B" w:rsidP="00AE359B">
            <w:pPr>
              <w:rPr>
                <w:b/>
                <w:sz w:val="20"/>
                <w:lang w:val="hr-HR"/>
              </w:rPr>
            </w:pPr>
          </w:p>
        </w:tc>
        <w:tc>
          <w:tcPr>
            <w:tcW w:w="3151" w:type="pct"/>
            <w:shd w:val="clear" w:color="auto" w:fill="auto"/>
          </w:tcPr>
          <w:p w:rsidR="00AE359B" w:rsidRPr="00B24C56" w:rsidRDefault="00AE359B" w:rsidP="00B24C56">
            <w:pPr>
              <w:jc w:val="left"/>
              <w:rPr>
                <w:b/>
                <w:sz w:val="20"/>
                <w:lang w:val="hr-HR"/>
              </w:rPr>
            </w:pPr>
            <w:r w:rsidRPr="00B24C56">
              <w:rPr>
                <w:b/>
                <w:sz w:val="20"/>
                <w:lang w:val="hr-HR"/>
              </w:rPr>
              <w:t>Višak prihoda i primitaka raspoloživ u sljedećem razdoblju</w:t>
            </w:r>
          </w:p>
        </w:tc>
        <w:tc>
          <w:tcPr>
            <w:tcW w:w="1090" w:type="pct"/>
            <w:shd w:val="clear" w:color="auto" w:fill="auto"/>
          </w:tcPr>
          <w:p w:rsidR="00AE359B" w:rsidRPr="00B24C56" w:rsidRDefault="00AE359B" w:rsidP="00AE359B">
            <w:pPr>
              <w:jc w:val="right"/>
              <w:rPr>
                <w:b/>
                <w:sz w:val="20"/>
                <w:lang w:val="hr-HR"/>
              </w:rPr>
            </w:pPr>
            <w:r w:rsidRPr="00B24C56">
              <w:rPr>
                <w:b/>
                <w:sz w:val="20"/>
                <w:lang w:val="hr-HR"/>
              </w:rPr>
              <w:t>23.962.030,63</w:t>
            </w:r>
          </w:p>
        </w:tc>
      </w:tr>
    </w:tbl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Ostvarenim viškom prihoda poslovanja Grada Osijeka u iznosu od 23.280.490,54 kn  pokriti će se u 2019. dio manjka prihoda od nefinancijske imovine.</w:t>
      </w: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Ostvarenim viškom primitaka od financijske imovine u iznosu od 41.324.660,78 kn  pokriti će se preostali dio manjka prihoda od nefinancijske imovine. </w:t>
      </w: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Preostali dio viška prihoda poslovanja i primitaka od financijske imovine u iznosu od 23.962.030,63 kn, rasporedit će se  Izmjenama i dopunama Proračuna Grada Osijeka za 2020. 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    Članak 5.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E233EB">
      <w:pPr>
        <w:ind w:firstLine="709"/>
        <w:rPr>
          <w:sz w:val="22"/>
          <w:szCs w:val="22"/>
          <w:lang w:val="hr-HR"/>
        </w:rPr>
      </w:pPr>
      <w:bookmarkStart w:id="0" w:name="_GoBack"/>
      <w:bookmarkEnd w:id="0"/>
      <w:r w:rsidRPr="00AE359B">
        <w:rPr>
          <w:sz w:val="22"/>
          <w:szCs w:val="22"/>
          <w:lang w:val="hr-HR"/>
        </w:rPr>
        <w:t>Namjenski prihodi/ primitci koji nisu utrošeni za propisane namjene planirane u Proračunu za 2019. koje čine: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komunalnog doprinosa</w:t>
      </w:r>
      <w:r w:rsidR="00B24C56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u iznosu od </w:t>
      </w:r>
      <w:r w:rsidRPr="00AE359B">
        <w:rPr>
          <w:sz w:val="22"/>
          <w:szCs w:val="22"/>
          <w:lang w:val="hr-HR"/>
        </w:rPr>
        <w:tab/>
        <w:t>13.263.435,94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prodaje stanova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u iznosu od </w:t>
      </w:r>
      <w:r w:rsidRPr="00AE359B">
        <w:rPr>
          <w:sz w:val="22"/>
          <w:szCs w:val="22"/>
          <w:lang w:val="hr-HR"/>
        </w:rPr>
        <w:tab/>
        <w:t>3.122.123,79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naknade za uređenje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voda u iznosu od </w:t>
      </w:r>
      <w:r w:rsidRPr="00AE359B">
        <w:rPr>
          <w:sz w:val="22"/>
          <w:szCs w:val="22"/>
          <w:lang w:val="hr-HR"/>
        </w:rPr>
        <w:tab/>
        <w:t>2.187.966,09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prihodi od spomeničke rente u iznosu od </w:t>
      </w:r>
      <w:r w:rsidRPr="00AE359B">
        <w:rPr>
          <w:sz w:val="22"/>
          <w:szCs w:val="22"/>
          <w:lang w:val="hr-HR"/>
        </w:rPr>
        <w:tab/>
        <w:t>1.664.890,18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primitci od zaduživanja (biciklističke staze Biljska i Tenjska) u iznosu </w:t>
      </w:r>
      <w:r w:rsidRPr="00AE359B">
        <w:rPr>
          <w:sz w:val="22"/>
          <w:szCs w:val="22"/>
          <w:lang w:val="hr-HR"/>
        </w:rPr>
        <w:tab/>
        <w:t>1.386.500,00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prihodi od sufinanciranja građana (Unikom) u iznosu od </w:t>
      </w:r>
      <w:r w:rsidRPr="00AE359B">
        <w:rPr>
          <w:sz w:val="22"/>
          <w:szCs w:val="22"/>
          <w:lang w:val="hr-HR"/>
        </w:rPr>
        <w:tab/>
        <w:t>1.331.959,74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prodaje građevinskog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zemljišta u iznosu </w:t>
      </w:r>
      <w:r w:rsidRPr="00AE359B">
        <w:rPr>
          <w:sz w:val="22"/>
          <w:szCs w:val="22"/>
          <w:lang w:val="hr-HR"/>
        </w:rPr>
        <w:tab/>
        <w:t>706.158,84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koncesija u iznosu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ab/>
        <w:t xml:space="preserve"> 515.373,94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prihodi od poljoprivrednih zemljišta u iznosu od </w:t>
      </w:r>
      <w:r w:rsidRPr="00AE359B">
        <w:rPr>
          <w:sz w:val="22"/>
          <w:szCs w:val="22"/>
          <w:lang w:val="hr-HR"/>
        </w:rPr>
        <w:tab/>
        <w:t>510.634,95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prihodi od vodnog doprinosa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u iznosu od </w:t>
      </w:r>
      <w:r w:rsidRPr="00AE359B">
        <w:rPr>
          <w:sz w:val="22"/>
          <w:szCs w:val="22"/>
          <w:lang w:val="hr-HR"/>
        </w:rPr>
        <w:tab/>
        <w:t>203.432,98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 xml:space="preserve">naknada za zadržavanje nezakonito izgrađenih zgrada 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ab/>
        <w:t xml:space="preserve">u prostoru u iznosu od </w:t>
      </w:r>
      <w:r w:rsidRPr="00AE359B">
        <w:rPr>
          <w:sz w:val="22"/>
          <w:szCs w:val="22"/>
          <w:lang w:val="hr-HR"/>
        </w:rPr>
        <w:tab/>
        <w:t>116.243,15 kn</w:t>
      </w:r>
    </w:p>
    <w:p w:rsidR="00B24C56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tekuće pomoći iz Državnog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 xml:space="preserve">proračuna-JPVP (dislokacija) </w:t>
      </w:r>
    </w:p>
    <w:p w:rsidR="00AE359B" w:rsidRPr="00AE359B" w:rsidRDefault="00B24C56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AE359B" w:rsidRPr="00AE359B">
        <w:rPr>
          <w:sz w:val="22"/>
          <w:szCs w:val="22"/>
          <w:lang w:val="hr-HR"/>
        </w:rPr>
        <w:t xml:space="preserve">u iznosu od </w:t>
      </w:r>
      <w:r w:rsidR="00AE359B" w:rsidRPr="00AE359B">
        <w:rPr>
          <w:sz w:val="22"/>
          <w:szCs w:val="22"/>
          <w:lang w:val="hr-HR"/>
        </w:rPr>
        <w:tab/>
        <w:t>47.430,00 kn</w:t>
      </w:r>
    </w:p>
    <w:p w:rsidR="00AE359B" w:rsidRPr="00AE359B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naknada za neizgrađena parkirališna mjesta u iznosu od</w:t>
      </w:r>
      <w:r w:rsidR="00B40D58">
        <w:rPr>
          <w:sz w:val="22"/>
          <w:szCs w:val="22"/>
          <w:lang w:val="hr-HR"/>
        </w:rPr>
        <w:t xml:space="preserve"> </w:t>
      </w:r>
      <w:r w:rsidR="00B40D58">
        <w:rPr>
          <w:sz w:val="22"/>
          <w:szCs w:val="22"/>
          <w:lang w:val="hr-HR"/>
        </w:rPr>
        <w:tab/>
      </w:r>
      <w:r w:rsidRPr="00AE359B">
        <w:rPr>
          <w:sz w:val="22"/>
          <w:szCs w:val="22"/>
          <w:lang w:val="hr-HR"/>
        </w:rPr>
        <w:t>6.000,00 kn</w:t>
      </w:r>
    </w:p>
    <w:p w:rsidR="00B24C56" w:rsidRDefault="00AE359B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tekuće pomoći od HZZ-a</w:t>
      </w:r>
      <w:r w:rsidR="00B40D58">
        <w:rPr>
          <w:sz w:val="22"/>
          <w:szCs w:val="22"/>
          <w:lang w:val="hr-HR"/>
        </w:rPr>
        <w:t xml:space="preserve"> </w:t>
      </w:r>
      <w:r w:rsidRPr="00AE359B">
        <w:rPr>
          <w:sz w:val="22"/>
          <w:szCs w:val="22"/>
          <w:lang w:val="hr-HR"/>
        </w:rPr>
        <w:t>- stručno osposobljavanje</w:t>
      </w:r>
    </w:p>
    <w:p w:rsidR="00AE359B" w:rsidRPr="00AE359B" w:rsidRDefault="00B24C56" w:rsidP="00B40D58">
      <w:pPr>
        <w:tabs>
          <w:tab w:val="left" w:pos="284"/>
          <w:tab w:val="right" w:pos="9072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AE359B" w:rsidRPr="00AE359B">
        <w:rPr>
          <w:sz w:val="22"/>
          <w:szCs w:val="22"/>
          <w:lang w:val="hr-HR"/>
        </w:rPr>
        <w:t xml:space="preserve">u iznosu od </w:t>
      </w:r>
      <w:r w:rsidR="00AE359B" w:rsidRPr="00AE359B">
        <w:rPr>
          <w:sz w:val="22"/>
          <w:szCs w:val="22"/>
          <w:lang w:val="hr-HR"/>
        </w:rPr>
        <w:tab/>
        <w:t>767,45 kn</w:t>
      </w:r>
    </w:p>
    <w:p w:rsidR="00AE359B" w:rsidRPr="00AE359B" w:rsidRDefault="00AE359B" w:rsidP="00B40D58">
      <w:pPr>
        <w:rPr>
          <w:sz w:val="22"/>
          <w:szCs w:val="22"/>
          <w:lang w:val="hr-HR"/>
        </w:rPr>
      </w:pPr>
    </w:p>
    <w:p w:rsidR="00AE359B" w:rsidRPr="00AE359B" w:rsidRDefault="00AE359B" w:rsidP="00AE359B">
      <w:pPr>
        <w:ind w:right="-22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utrošit će se namjenski u 2020. sukladno Izmjenama i dopunama Proračuna Grada Osijeka za 2020. ili će se za iste osigurati opći prihodi Proračuna u idućim proračunskim razdobljima. </w:t>
      </w:r>
    </w:p>
    <w:p w:rsidR="00AE359B" w:rsidRPr="00AE359B" w:rsidRDefault="00AE359B" w:rsidP="00AE359B">
      <w:pPr>
        <w:ind w:right="-22"/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Članak 6.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Gradsko vijeće utvrđuje da su u prethodnim godinama, u nedostatku raspoloživih namjenskih prihoda  za izgradnju komunalne infrastrukture, korištena kreditna sredstva. </w:t>
      </w: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Temeljem izvršenih otplata glavnice kredita u 2019., izvršit će se povrat dijela namjenskih prihoda s osnova komunalnog doprinosa u iznosu od 5.258.747,86 kn, a s osnova spomeničke rente u iznosu od 800.000,00 kn. </w:t>
      </w:r>
    </w:p>
    <w:p w:rsidR="00AE359B" w:rsidRPr="00AE359B" w:rsidRDefault="00AE359B" w:rsidP="00AE359B">
      <w:pPr>
        <w:ind w:right="-142"/>
        <w:rPr>
          <w:sz w:val="22"/>
          <w:szCs w:val="22"/>
          <w:lang w:val="hr-HR"/>
        </w:rPr>
      </w:pPr>
    </w:p>
    <w:p w:rsidR="00B40D58" w:rsidRDefault="00B40D58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lastRenderedPageBreak/>
        <w:t>Članak 7.</w:t>
      </w: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Namjenski prihodi Proračuna Grada Osijeka naplaćeni u ranijim godinama a koji nisu utrošeni na dan 31.12.2019., smatrat će se namjenski utrošenim kroz otplate kredita u narednim godinama ili uključivanjem u Proračun za financiranje rashoda za koje su, sukladno zakonskim propisima, namijenjena.</w:t>
      </w:r>
    </w:p>
    <w:p w:rsidR="00AE359B" w:rsidRPr="00AE359B" w:rsidRDefault="00AE359B" w:rsidP="00AE359B">
      <w:pPr>
        <w:rPr>
          <w:sz w:val="22"/>
          <w:szCs w:val="22"/>
          <w:lang w:val="hr-HR"/>
        </w:rPr>
      </w:pPr>
    </w:p>
    <w:p w:rsidR="00AE359B" w:rsidRPr="00AE359B" w:rsidRDefault="00AE359B" w:rsidP="00AE359B">
      <w:pPr>
        <w:jc w:val="center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Članak 8.</w:t>
      </w:r>
    </w:p>
    <w:p w:rsidR="00AE359B" w:rsidRPr="00AE359B" w:rsidRDefault="00AE359B" w:rsidP="00AE359B">
      <w:pPr>
        <w:ind w:right="-142"/>
        <w:jc w:val="center"/>
        <w:rPr>
          <w:sz w:val="22"/>
          <w:szCs w:val="22"/>
          <w:lang w:val="hr-HR"/>
        </w:rPr>
      </w:pPr>
    </w:p>
    <w:p w:rsidR="00AE359B" w:rsidRPr="00AE359B" w:rsidRDefault="00AE359B" w:rsidP="00B40D58">
      <w:pPr>
        <w:ind w:firstLine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Sastavni dijelovi Godišnjeg izvještaja Proračuna Grada Osijeka za 2019. su sljedeći: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prikaz ukupnih prihoda i primitaka te rashoda i izdataka - opći dio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pregled izvršenja posebnog dijela proračuna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izvještaj o zaduživanju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izvještaj o danim jamstvima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 xml:space="preserve">- </w:t>
      </w:r>
      <w:r w:rsidRPr="00AE359B">
        <w:rPr>
          <w:sz w:val="22"/>
          <w:szCs w:val="22"/>
          <w:lang w:val="hr-HR"/>
        </w:rPr>
        <w:tab/>
        <w:t>izvještaj o utrošku sredstava proračunske zalihe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obrazloženje ostvarenja/izvršenja prihoda/primitaka i rashoda/izdataka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stanje potraživanja, obveza i obveza po osnovi sudskih postupaka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obrazloženje izvršenja programa iz posebnog dijela</w:t>
      </w:r>
    </w:p>
    <w:p w:rsidR="00AE359B" w:rsidRPr="00AE359B" w:rsidRDefault="00AE359B" w:rsidP="00B40D58">
      <w:pPr>
        <w:tabs>
          <w:tab w:val="right" w:pos="4395"/>
        </w:tabs>
        <w:ind w:left="709" w:hanging="709"/>
        <w:rPr>
          <w:sz w:val="22"/>
          <w:szCs w:val="22"/>
          <w:lang w:val="hr-HR"/>
        </w:rPr>
      </w:pPr>
      <w:r w:rsidRPr="00AE359B">
        <w:rPr>
          <w:sz w:val="22"/>
          <w:szCs w:val="22"/>
          <w:lang w:val="hr-HR"/>
        </w:rPr>
        <w:t>-</w:t>
      </w:r>
      <w:r w:rsidRPr="00AE359B">
        <w:rPr>
          <w:sz w:val="22"/>
          <w:szCs w:val="22"/>
          <w:lang w:val="hr-HR"/>
        </w:rPr>
        <w:tab/>
        <w:t>obrazloženje izvršenje plana razvojnih programa.</w:t>
      </w:r>
    </w:p>
    <w:p w:rsidR="00B40D58" w:rsidRDefault="00B40D58" w:rsidP="00AE359B">
      <w:pPr>
        <w:jc w:val="center"/>
        <w:rPr>
          <w:sz w:val="22"/>
          <w:szCs w:val="22"/>
          <w:lang w:val="hr-HR"/>
        </w:rPr>
      </w:pPr>
    </w:p>
    <w:p w:rsidR="00AE359B" w:rsidRPr="00817900" w:rsidRDefault="00AE359B" w:rsidP="00AE359B">
      <w:pPr>
        <w:jc w:val="center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Članak 9.</w:t>
      </w:r>
    </w:p>
    <w:p w:rsidR="00AE359B" w:rsidRPr="00817900" w:rsidRDefault="00AE359B" w:rsidP="00AE359B">
      <w:pPr>
        <w:jc w:val="center"/>
        <w:rPr>
          <w:sz w:val="22"/>
          <w:szCs w:val="22"/>
          <w:lang w:val="hr-HR"/>
        </w:rPr>
      </w:pPr>
    </w:p>
    <w:p w:rsidR="00AE359B" w:rsidRPr="00817900" w:rsidRDefault="00AE359B" w:rsidP="00B40D58">
      <w:pPr>
        <w:ind w:firstLine="709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Ova odluka stupa na snagu osmoga dana od dana objave u Službenom glasniku Grada Osijeka.</w:t>
      </w:r>
    </w:p>
    <w:p w:rsidR="00AE359B" w:rsidRPr="00817900" w:rsidRDefault="00AE359B" w:rsidP="00AE359B">
      <w:pPr>
        <w:rPr>
          <w:sz w:val="22"/>
          <w:szCs w:val="22"/>
          <w:lang w:val="hr-HR"/>
        </w:rPr>
      </w:pPr>
    </w:p>
    <w:p w:rsidR="00AE359B" w:rsidRPr="00817900" w:rsidRDefault="00AE359B" w:rsidP="00AE359B">
      <w:pPr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KLASA: 400-08/20-01/2</w:t>
      </w:r>
    </w:p>
    <w:p w:rsidR="00AE359B" w:rsidRPr="00817900" w:rsidRDefault="00AE359B" w:rsidP="00AE359B">
      <w:pPr>
        <w:rPr>
          <w:sz w:val="22"/>
          <w:szCs w:val="22"/>
        </w:rPr>
      </w:pPr>
      <w:r w:rsidRPr="00817900">
        <w:rPr>
          <w:sz w:val="22"/>
          <w:szCs w:val="22"/>
        </w:rPr>
        <w:t>URBROJ: 2158/01-01-20-11</w:t>
      </w:r>
    </w:p>
    <w:p w:rsidR="00AE359B" w:rsidRPr="00817900" w:rsidRDefault="00AE359B" w:rsidP="00AE359B">
      <w:pPr>
        <w:rPr>
          <w:sz w:val="22"/>
          <w:szCs w:val="22"/>
        </w:rPr>
      </w:pPr>
      <w:r w:rsidRPr="00817900">
        <w:rPr>
          <w:sz w:val="22"/>
          <w:szCs w:val="22"/>
        </w:rPr>
        <w:t>Osijek, 8. svibnja 2020.</w:t>
      </w:r>
    </w:p>
    <w:p w:rsidR="00AE359B" w:rsidRPr="00817900" w:rsidRDefault="00AE359B" w:rsidP="00AE359B">
      <w:pPr>
        <w:rPr>
          <w:sz w:val="22"/>
          <w:szCs w:val="22"/>
        </w:rPr>
      </w:pPr>
    </w:p>
    <w:p w:rsidR="00AE359B" w:rsidRPr="00817900" w:rsidRDefault="00AE359B" w:rsidP="00B40D58">
      <w:pPr>
        <w:pStyle w:val="Tijeloteksta"/>
        <w:tabs>
          <w:tab w:val="center" w:pos="7371"/>
        </w:tabs>
        <w:rPr>
          <w:b w:val="0"/>
          <w:spacing w:val="0"/>
          <w:sz w:val="22"/>
          <w:szCs w:val="22"/>
        </w:rPr>
      </w:pPr>
      <w:r w:rsidRPr="00817900">
        <w:rPr>
          <w:b w:val="0"/>
          <w:spacing w:val="0"/>
          <w:sz w:val="22"/>
          <w:szCs w:val="22"/>
        </w:rPr>
        <w:tab/>
        <w:t xml:space="preserve">Predsjednik </w:t>
      </w:r>
    </w:p>
    <w:p w:rsidR="00AE359B" w:rsidRPr="00817900" w:rsidRDefault="00AE359B" w:rsidP="00B40D58">
      <w:pPr>
        <w:pStyle w:val="Tijeloteksta"/>
        <w:tabs>
          <w:tab w:val="center" w:pos="7371"/>
        </w:tabs>
        <w:rPr>
          <w:b w:val="0"/>
          <w:spacing w:val="0"/>
          <w:sz w:val="22"/>
          <w:szCs w:val="22"/>
        </w:rPr>
      </w:pPr>
      <w:r w:rsidRPr="00817900">
        <w:rPr>
          <w:b w:val="0"/>
          <w:spacing w:val="0"/>
          <w:sz w:val="22"/>
          <w:szCs w:val="22"/>
        </w:rPr>
        <w:tab/>
        <w:t>Gradskoga vijeća</w:t>
      </w:r>
    </w:p>
    <w:p w:rsidR="00AE359B" w:rsidRPr="00817900" w:rsidRDefault="00AE359B" w:rsidP="00B40D58">
      <w:pPr>
        <w:pStyle w:val="Tijeloteksta"/>
        <w:tabs>
          <w:tab w:val="center" w:pos="7371"/>
        </w:tabs>
        <w:rPr>
          <w:b w:val="0"/>
          <w:spacing w:val="0"/>
          <w:sz w:val="22"/>
          <w:szCs w:val="22"/>
        </w:rPr>
      </w:pPr>
      <w:r w:rsidRPr="00817900">
        <w:rPr>
          <w:b w:val="0"/>
          <w:spacing w:val="0"/>
          <w:sz w:val="22"/>
          <w:szCs w:val="22"/>
        </w:rPr>
        <w:tab/>
        <w:t>dr.sc. Željko Požega, v.r.</w:t>
      </w:r>
    </w:p>
    <w:p w:rsidR="00B24C56" w:rsidRPr="00817900" w:rsidRDefault="00B24C56" w:rsidP="00AE359B">
      <w:pPr>
        <w:pStyle w:val="Tijeloteksta"/>
        <w:jc w:val="center"/>
        <w:rPr>
          <w:b w:val="0"/>
          <w:sz w:val="22"/>
          <w:szCs w:val="22"/>
          <w:lang w:val="hr-HR"/>
        </w:rPr>
      </w:pPr>
    </w:p>
    <w:p w:rsidR="00FA0875" w:rsidRPr="00817900" w:rsidRDefault="00FA0875" w:rsidP="00AE359B">
      <w:pPr>
        <w:pStyle w:val="Tijeloteksta"/>
        <w:jc w:val="center"/>
        <w:rPr>
          <w:b w:val="0"/>
          <w:sz w:val="22"/>
          <w:szCs w:val="22"/>
          <w:lang w:val="hr-HR"/>
        </w:rPr>
      </w:pPr>
    </w:p>
    <w:p w:rsidR="00AE359B" w:rsidRPr="00817900" w:rsidRDefault="00AE359B" w:rsidP="00AE359B">
      <w:pPr>
        <w:pStyle w:val="Tijeloteksta"/>
        <w:jc w:val="center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II. OPĆI  DIO  PRORAČUNA</w:t>
      </w:r>
    </w:p>
    <w:p w:rsidR="00AE359B" w:rsidRPr="00817900" w:rsidRDefault="00AE359B" w:rsidP="00AE359B">
      <w:pPr>
        <w:pStyle w:val="Tijeloteksta"/>
        <w:jc w:val="center"/>
        <w:rPr>
          <w:b w:val="0"/>
          <w:sz w:val="22"/>
          <w:szCs w:val="22"/>
          <w:lang w:val="hr-HR"/>
        </w:rPr>
      </w:pPr>
    </w:p>
    <w:p w:rsidR="00AE359B" w:rsidRPr="00817900" w:rsidRDefault="00AE359B" w:rsidP="00B40D58">
      <w:pPr>
        <w:ind w:firstLine="709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Izvršenje Općeg dijela Proračuna Grada Osijeka za 2019. godinu prikazano je kroz Sažetak Računa prihoda i rashoda i Računa financiranja.</w:t>
      </w:r>
    </w:p>
    <w:p w:rsidR="00AE359B" w:rsidRPr="00817900" w:rsidRDefault="00AE359B" w:rsidP="00B40D58">
      <w:pPr>
        <w:ind w:firstLine="709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>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:rsidR="00AE359B" w:rsidRPr="00817900" w:rsidRDefault="00AE359B" w:rsidP="00B40D58">
      <w:pPr>
        <w:ind w:firstLine="709"/>
        <w:rPr>
          <w:sz w:val="22"/>
          <w:szCs w:val="22"/>
          <w:lang w:val="hr-HR"/>
        </w:rPr>
      </w:pPr>
      <w:r w:rsidRPr="00817900">
        <w:rPr>
          <w:sz w:val="22"/>
          <w:szCs w:val="22"/>
          <w:lang w:val="hr-HR"/>
        </w:rPr>
        <w:t xml:space="preserve">Sukladno odredbama Pravilnika o polugodišnjem i godišnjem izvještaju o izvršenju proračuna („Narodne novine“ br. 24/13, 102/17 i 1/20) u navedenim tablicama u stupcu Izvorni plan iskazani su prihodi/primitci odnosno rashodi/izdatci temeljem zadnjih usvojenih izmjena i dopuna proračuna, dok su podatci iskazani u stupcu tekući plan zadnja usvojena preraspodjela proračunskih sredstava. </w:t>
      </w:r>
    </w:p>
    <w:p w:rsidR="00AE359B" w:rsidRPr="00FD7E1E" w:rsidRDefault="00AE359B" w:rsidP="00AE359B">
      <w:pPr>
        <w:pStyle w:val="Tijeloteksta"/>
        <w:rPr>
          <w:lang w:val="hr-HR"/>
        </w:rPr>
        <w:sectPr w:rsidR="00AE359B" w:rsidRPr="00FD7E1E" w:rsidSect="00B40D58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</w:p>
    <w:p w:rsidR="00AE359B" w:rsidRPr="00387761" w:rsidRDefault="00AE359B" w:rsidP="00AE359B">
      <w:pPr>
        <w:pStyle w:val="Tijeloteksta"/>
        <w:rPr>
          <w:szCs w:val="24"/>
          <w:lang w:val="hr-HR"/>
        </w:rPr>
      </w:pPr>
      <w:r w:rsidRPr="00387761">
        <w:rPr>
          <w:szCs w:val="24"/>
          <w:lang w:val="hr-HR"/>
        </w:rPr>
        <w:lastRenderedPageBreak/>
        <w:t>Sažetak A. Računa prihoda i rashoda i B. Računa financiranja</w:t>
      </w:r>
    </w:p>
    <w:p w:rsidR="00AE359B" w:rsidRPr="00C62323" w:rsidRDefault="00AE359B" w:rsidP="00AE359B">
      <w:pPr>
        <w:pStyle w:val="Tijeloteksta"/>
        <w:rPr>
          <w:b w:val="0"/>
          <w:szCs w:val="24"/>
          <w:lang w:val="hr-HR"/>
        </w:rPr>
      </w:pPr>
    </w:p>
    <w:tbl>
      <w:tblPr>
        <w:tblW w:w="479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12"/>
        <w:gridCol w:w="1607"/>
        <w:gridCol w:w="1606"/>
        <w:gridCol w:w="1606"/>
        <w:gridCol w:w="1606"/>
        <w:gridCol w:w="863"/>
        <w:gridCol w:w="863"/>
      </w:tblGrid>
      <w:tr w:rsidR="00AE359B" w:rsidRPr="00387761" w:rsidTr="0066502A">
        <w:trPr>
          <w:trHeight w:val="20"/>
        </w:trPr>
        <w:tc>
          <w:tcPr>
            <w:tcW w:w="2081" w:type="pct"/>
            <w:vMerge w:val="restart"/>
            <w:shd w:val="clear" w:color="auto" w:fill="FFFFFF"/>
            <w:vAlign w:val="center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1" w:name="RANGE!A3:G27"/>
            <w:r w:rsidRPr="00387761">
              <w:rPr>
                <w:b/>
                <w:bCs/>
                <w:sz w:val="20"/>
                <w:lang w:val="hr-HR"/>
              </w:rPr>
              <w:t>Račun / opis</w:t>
            </w:r>
            <w:bookmarkEnd w:id="1"/>
          </w:p>
        </w:tc>
        <w:tc>
          <w:tcPr>
            <w:tcW w:w="575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Ostvarenje/ Izvršenje 2018.</w:t>
            </w:r>
          </w:p>
        </w:tc>
        <w:tc>
          <w:tcPr>
            <w:tcW w:w="575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Izvorni plan 2019.</w:t>
            </w:r>
          </w:p>
        </w:tc>
        <w:tc>
          <w:tcPr>
            <w:tcW w:w="575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Tekući plan 2019.</w:t>
            </w:r>
          </w:p>
        </w:tc>
        <w:tc>
          <w:tcPr>
            <w:tcW w:w="575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Ostvarenje/ Izvršenje 2019.</w:t>
            </w:r>
          </w:p>
        </w:tc>
        <w:tc>
          <w:tcPr>
            <w:tcW w:w="309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309" w:type="pct"/>
            <w:shd w:val="clear" w:color="auto" w:fill="FFFFFF"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Indeks  4/3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vMerge/>
            <w:shd w:val="clear" w:color="auto" w:fill="FFFFFF"/>
            <w:vAlign w:val="center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449.128.212,39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515.814.373,00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515.814.373,00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505.230.056,32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112,49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97,95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16.218.161,15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8.671.208,00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8.671.208,00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8.252.976,31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50,89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95,18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465.346.373,54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524.485.581,00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524.485.581,00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513.483.032,63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110,34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97,9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376.504.293,23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432.450.066,00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431.559.464,00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405.901.013,89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107,81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94,05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88.695.012,35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145.966.904,00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146.857.506,00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126.332.862,51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142,44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86,02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465.199.305,58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114,41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92,02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147.067,96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-53.931.389,00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-53.931.389,00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-18.750.843,77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34,77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32.957.743,33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182,00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88,22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68,35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6.543.404,64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49.762.527,00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49.762.527,00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41.927.114,29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640,8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84,25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RASPOLOŽIVA SREDSTVA IZ PRETHODNIH GODINA </w:t>
            </w:r>
          </w:p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(VIŠAK PRIHODA I REZERVIRANJA)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 xml:space="preserve">Planirani/ pokriveni manjak prihoda/primitaka iz prethodnih </w:t>
            </w:r>
          </w:p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godina-Grad Osijek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-3.111.786,98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-2.300.000,00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-2.300.000,00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-2.300.000,00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73,91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Grad Osijek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-311.786,98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Pokriće manjka proračunskih korisnika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-1.800.000,00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-1.300.000,00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-1.300.000,00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-1.300.000,00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Pokriće manjka proračunskih korisnika (OBŽ)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-1.000.000,00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-1.000.000,00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-1.000.000,00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  <w:r w:rsidRPr="00387761">
              <w:rPr>
                <w:sz w:val="20"/>
                <w:lang w:val="hr-HR"/>
              </w:rPr>
              <w:t>-1.000.000,00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Planirani /korišteni višak prihoda iz prethodnih godina-Grad Osijek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3.692.544,00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3.692.544,00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3.692.543,34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Planirani /korišteni višak prihoda iz prethodnih godina-proračunski korisnici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762.026,01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3.226.318,00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3.226.318,00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2.629.656,55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345,09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81,51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UKUPNO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-2.349.760,97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4.618.862,00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4.618.862,00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4.022.199,89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87,08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bottom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4.340.711,63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27.198.470,41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Višak prihoda/primitaka Grada Osijeka raspoloživ u sljedećem razdoblju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3.692.543,34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sz w:val="20"/>
                <w:lang w:val="hr-HR"/>
              </w:rPr>
            </w:pPr>
          </w:p>
        </w:tc>
      </w:tr>
      <w:tr w:rsidR="00AE359B" w:rsidRPr="00387761" w:rsidTr="0066502A">
        <w:trPr>
          <w:trHeight w:val="20"/>
        </w:trPr>
        <w:tc>
          <w:tcPr>
            <w:tcW w:w="2081" w:type="pct"/>
            <w:shd w:val="clear" w:color="auto" w:fill="FFFFFF"/>
            <w:vAlign w:val="center"/>
            <w:hideMark/>
          </w:tcPr>
          <w:p w:rsidR="00AE359B" w:rsidRPr="00387761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Višak prihoda/primitaka proračunskih korisnika raspoloživ u sljedećem razdoblju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648.168,29</w:t>
            </w: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sz w:val="20"/>
                <w:lang w:val="hr-HR"/>
              </w:rPr>
            </w:pPr>
          </w:p>
        </w:tc>
        <w:tc>
          <w:tcPr>
            <w:tcW w:w="575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387761">
              <w:rPr>
                <w:b/>
                <w:bCs/>
                <w:sz w:val="20"/>
                <w:lang w:val="hr-HR"/>
              </w:rPr>
              <w:t>3.236.439,78</w:t>
            </w: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9" w:type="pct"/>
            <w:shd w:val="clear" w:color="auto" w:fill="FFFFFF"/>
            <w:noWrap/>
            <w:vAlign w:val="bottom"/>
            <w:hideMark/>
          </w:tcPr>
          <w:p w:rsidR="00AE359B" w:rsidRPr="00387761" w:rsidRDefault="00AE359B" w:rsidP="00AE359B">
            <w:pPr>
              <w:rPr>
                <w:sz w:val="20"/>
                <w:lang w:val="hr-HR"/>
              </w:rPr>
            </w:pPr>
          </w:p>
        </w:tc>
      </w:tr>
    </w:tbl>
    <w:p w:rsidR="00110D13" w:rsidRDefault="00AE359B" w:rsidP="00AE359B">
      <w:pPr>
        <w:pStyle w:val="Tijeloteksta"/>
        <w:rPr>
          <w:b w:val="0"/>
          <w:sz w:val="32"/>
          <w:szCs w:val="32"/>
          <w:lang w:val="hr-HR"/>
        </w:rPr>
        <w:sectPr w:rsidR="00110D13" w:rsidSect="00110D13">
          <w:footerReference w:type="first" r:id="rId12"/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  <w:r>
        <w:rPr>
          <w:b w:val="0"/>
          <w:sz w:val="32"/>
          <w:szCs w:val="32"/>
          <w:lang w:val="hr-HR"/>
        </w:rPr>
        <w:br w:type="page"/>
      </w:r>
    </w:p>
    <w:p w:rsidR="00AE359B" w:rsidRDefault="00AE359B" w:rsidP="00AE359B">
      <w:pPr>
        <w:pStyle w:val="Tijeloteksta"/>
        <w:rPr>
          <w:szCs w:val="24"/>
          <w:lang w:val="hr-HR"/>
        </w:rPr>
      </w:pPr>
      <w:r w:rsidRPr="00387761">
        <w:rPr>
          <w:szCs w:val="24"/>
          <w:lang w:val="hr-HR"/>
        </w:rPr>
        <w:lastRenderedPageBreak/>
        <w:t>A.</w:t>
      </w:r>
      <w:r w:rsidRPr="00387761">
        <w:rPr>
          <w:szCs w:val="24"/>
          <w:lang w:val="hr-HR"/>
        </w:rPr>
        <w:tab/>
        <w:t>Račun prihoda i rashoda</w:t>
      </w:r>
    </w:p>
    <w:p w:rsidR="00B40D58" w:rsidRPr="00387761" w:rsidRDefault="00B40D58" w:rsidP="00AE359B">
      <w:pPr>
        <w:pStyle w:val="Tijeloteksta"/>
        <w:rPr>
          <w:szCs w:val="24"/>
          <w:lang w:val="hr-HR"/>
        </w:rPr>
      </w:pPr>
    </w:p>
    <w:p w:rsidR="00AE359B" w:rsidRPr="00387761" w:rsidRDefault="00AE359B" w:rsidP="00AE359B">
      <w:pPr>
        <w:pStyle w:val="Tijeloteksta"/>
        <w:rPr>
          <w:szCs w:val="24"/>
          <w:lang w:val="hr-HR"/>
        </w:rPr>
      </w:pPr>
      <w:r w:rsidRPr="00387761">
        <w:rPr>
          <w:szCs w:val="24"/>
          <w:lang w:val="hr-HR"/>
        </w:rPr>
        <w:t>Prihodi i rashodi prema ekonomskoj klasifikaciji</w:t>
      </w:r>
    </w:p>
    <w:p w:rsidR="00AE359B" w:rsidRPr="00C62323" w:rsidRDefault="00AE359B" w:rsidP="00AE359B">
      <w:pPr>
        <w:pStyle w:val="Tijeloteksta"/>
        <w:rPr>
          <w:b w:val="0"/>
          <w:szCs w:val="24"/>
          <w:lang w:val="hr-HR"/>
        </w:rPr>
      </w:pP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864"/>
        <w:gridCol w:w="1648"/>
        <w:gridCol w:w="1632"/>
        <w:gridCol w:w="1632"/>
        <w:gridCol w:w="1632"/>
        <w:gridCol w:w="916"/>
        <w:gridCol w:w="988"/>
      </w:tblGrid>
      <w:tr w:rsidR="00AE359B" w:rsidRPr="00110D13" w:rsidTr="0066502A">
        <w:trPr>
          <w:trHeight w:val="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2" w:name="RANGE!A3:G219"/>
            <w:r w:rsidRPr="00110D13">
              <w:rPr>
                <w:b/>
                <w:bCs/>
                <w:sz w:val="20"/>
                <w:lang w:val="hr-HR"/>
              </w:rPr>
              <w:t>Račun / opis</w:t>
            </w:r>
            <w:bookmarkEnd w:id="2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>Izvršenje 2018.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 </w:t>
            </w:r>
            <w:r w:rsidRPr="00110D13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 </w:t>
            </w:r>
            <w:r w:rsidRPr="00110D13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449.128.212,39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515.814.373,00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515.814.373,00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505.230.056,32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112,49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97,95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256.774.220,80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267.581.168,00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267.581.168,00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271.341.612,08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105,67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101,41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224.116.496,49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244.108.098,00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244.108.098,00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245.975.859,25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109,75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100,77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183.584.235,02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204.685.737,75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111,49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25.241.453,50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27.467.608,97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108,82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5.936.270,46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6.563.985,64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110,57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16.222.625,32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14.266.706,25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87,94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6.966.901,57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6.815.110,91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97,82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130.499,57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1.523.928,95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1.167,77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-13.965.488,95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-15.347.219,22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109,89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29.531.913,20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20.573.000,00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20.573.000,00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22.043.977,84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74,64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107,15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215.425,42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266.703,97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123,80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29.316.487,78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21.777.273,87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74,28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3.125.811,11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2.900.000,00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2.900.000,00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3.321.774,99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106,27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114,54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3.073.750,06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3.290.959,05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107,07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52.061,05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30.815,94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59,19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76.629.523,06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118.745.407,00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118.745.407,00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95.034.160,83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124,02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80,03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22.949,00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14,34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6312 Kapitalne pomoći od inozemnih vlada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22.949,00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1.716.200,57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3.779.748,00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3.779.748,00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2.956.078,36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172,25 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78,21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6321 Tekuće pomoći od međunarodnih organizacija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478.081,69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326.761,00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68,35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6322 Kapitalne pomoći od međunarodnih organizacija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231.058,00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954.437,62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2.095.853,13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219,59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283.681,26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302.406,23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106,60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6.311.541,59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10.805.781,00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10.805.781,00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8.765.290,26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138,88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81,12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2.457.180,60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1.206.829,91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49,11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3.854.360,99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7.558.460,35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196,10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66502A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10.089.454,71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6.292.666,00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6.292.666,00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5.972.027,80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59,19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94,90   </w:t>
            </w:r>
          </w:p>
        </w:tc>
      </w:tr>
    </w:tbl>
    <w:p w:rsidR="00110D13" w:rsidRDefault="00110D13" w:rsidP="00AE359B">
      <w:pPr>
        <w:rPr>
          <w:sz w:val="20"/>
          <w:lang w:val="hr-HR"/>
        </w:rPr>
        <w:sectPr w:rsidR="00110D13" w:rsidSect="00110D13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869"/>
        <w:gridCol w:w="1653"/>
        <w:gridCol w:w="1635"/>
        <w:gridCol w:w="1635"/>
        <w:gridCol w:w="1634"/>
        <w:gridCol w:w="896"/>
        <w:gridCol w:w="990"/>
      </w:tblGrid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6341 Tekuće pomoći od izvanproračunskih korisnika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5.879.413,91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5.397.566,80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91,80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4.210.040,80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574.461,00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13,65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18.909.677,29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18.717.766,00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18.717.766,00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18.236.839,46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96,44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97,43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16.203.327,29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15.500.663,46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95,66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2.706.350,00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2.736.176,00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101,10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20.115.314,85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25.519.235,00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25.519.235,00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24.681.817,15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122,70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96,72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19.493.982,42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22.203.140,11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113,90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621.332,43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2.478.677,04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398,93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19.487.334,05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53.461.871,00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53.461.871,00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34.382.463,72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176,43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64,31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5.401.043,08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5.223.943,38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96,72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14.086.290,97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29.158.520,34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207,00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8.340,00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8.340,00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16.695,08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200,18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16.695,08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23.523.615,74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23.059.380,00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23.059.380,00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22.218.649,48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94,45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96,35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490.821,02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639.370,00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639.370,00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504.052,04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102,70 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78,84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136.135,41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213.402,27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156,76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342.685,61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280.265,38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81,78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2.384,39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66,67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23.032.794,72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22.420.010,00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22.420.010,00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21.714.597,44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94,28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96,85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3.050.098,19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3.034.522,21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99,49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13.649.576,75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13.219.325,12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96,85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6.333.119,78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5.460.750,11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86,23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86.286.974,81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99.885.490,00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99.885.490,00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108.863.032,61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126,16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108,99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2.927.273,77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2.939.900,00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2.939.900,00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2.564.766,65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87,62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87,24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898.117,75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716.749,28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79,81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1.068.749,08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917.064,60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85,81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960.406,94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930.952,77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96,93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31.703.202,61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33.679.590,00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33.679.590,00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32.543.517,86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102,65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96,63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6521 Prihodi državne uprave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</w:tbl>
    <w:p w:rsidR="00B40D58" w:rsidRDefault="00B40D58">
      <w:r>
        <w:br w:type="page"/>
      </w: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868"/>
        <w:gridCol w:w="1652"/>
        <w:gridCol w:w="1634"/>
        <w:gridCol w:w="1634"/>
        <w:gridCol w:w="1632"/>
        <w:gridCol w:w="6"/>
        <w:gridCol w:w="896"/>
        <w:gridCol w:w="17"/>
        <w:gridCol w:w="973"/>
      </w:tblGrid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 xml:space="preserve">6522 Prihodi vodnog gospodarstva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1.510.086,97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2.404.878,23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159,25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45.069,46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30.053,29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66,68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30.148.046,18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30.108.474,34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99,87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51.656.498,43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63.266.000,00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63.266.000,00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73.754.748,10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142,78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116,58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7.895.644,87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20.354.353,69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257,79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43.760.853,56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53.400.394,41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122,03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3.961.674,97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4.478.628,00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4.478.628,00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4.411.656,99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111,36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98,50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3.208.108,89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3.393.269,00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3.393.269,00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3.110.514,08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96,96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91,67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323.635,95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287.897,70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88,96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2.884.472,94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2.822.616,38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97,86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753.566,08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1.085.359,00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1.085.359,00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1.301.142,91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172,66  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119,88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441.137,79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923.738,43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209,40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312.428,29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377.404,48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120,80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1.952.203,01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2.064.300,00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2.064.300,00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3.360.944,33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172,16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162,81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670.905,58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632.000,00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632.000,00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666.965,84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99,41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105,53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670.905,58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666.965,84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99,41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1.281.297,43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1.432.300,00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1.432.300,00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2.693.978,49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210,25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188,09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1.281.297,43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2.693.978,49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210,25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16.218.161,15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8.671.208,00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8.671.208,00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8.252.976,31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50,89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95,18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10.865.217,16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3.875.230,00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3.875.230,00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3.432.910,48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88,59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10.865.217,16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3.875.230,00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3.875.230,00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3.432.910,48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88,59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10.865.217,16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3.432.910,48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5.352.943,99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4.795.978,00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4.795.978,00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4.820.065,83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90,05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100,50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5.351.594,65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4.770.478,00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4.770.478,00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4.795.093,07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89,60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100,52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5.013.594,65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4.692.770,94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93,60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338.000,00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102.322,13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30,27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1.349,34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1.972,76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146,20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78,91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1.349,34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1.972,76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146,20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23.000,00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376.504.293,23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432.450.066,00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431.559.464,00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405.901.013,89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107,81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94,05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117.163.285,82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128.641.492,00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128.487.668,00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126.061.879,79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107,60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98,11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94.307.628,96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102.949.682,00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102.817.159,00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101.994.622,30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108,15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99,20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94.251.984,96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101.994.622,30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108,21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55.644,00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5.557.910,88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7.084.258,00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7.119.363,00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6.798.718,49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122,33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95,50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5.557.910,88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6.798.718,49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122,33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17.297.745,98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18.607.552,00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18.551.146,00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17.268.539,00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99,83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93,09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3131 Doprinosi za mirovinsko osiguranje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1.189.583,33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1.387.886,55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116,67  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14.513.270,72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15.813.605,53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108,96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1.594.891,93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67.046,92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4,20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130.619.598,23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161.773.201,21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161.755.637,21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147.104.127,87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112,62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90,94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4.424.798,93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7.149.632,04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7.136.302,04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5.197.416,61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117,46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72,83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1.788.541,28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2.200.629,37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123,04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2.377.369,55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2.563.810,41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107,84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194.585,70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374.187,75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192,30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64.302,40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58.789,08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91,43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34.657.862,46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39.247.515,48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39.587.963,48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37.005.224,61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106,77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93,48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2.909.410,87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3.274.215,79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112,54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11.114.528,97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11.062.015,75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99,53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18.683.298,25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19.754.126,91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105,73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885.892,91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824.628,00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93,08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538.128,74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1.421.921,07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264,23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526.602,72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668.317,09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126,91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78.846.401,45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102.468.803,79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102.157.211,79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94.197.033,85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119,47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92,21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4.766.465,63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5.848.990,79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122,71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30.469.515,82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37.153.166,29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121,94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2.151.394,03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2.933.957,53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136,37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13.226.063,40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12.938.832,35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97,83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1.374.598,37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3.174.072,24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230,91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5.149.859,10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6.091.597,80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118,29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9.219.391,01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12.804.861,20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138,89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743.313,41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805.946,12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108,43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11.745.800,68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12.445.609,53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105,96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888.983,30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1.236.837,00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1.235.717,00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1.022.929,75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115,07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82,78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888.983,30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1.022.929,75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115,07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11.801.552,09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11.670.412,90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11.638.442,90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9.681.523,05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82,04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83,19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2.405.257,29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2.353.898,18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97,86  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535.697,65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515.148,72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96,16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794.340,83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877.443,55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110,46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145.840,58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166.798,45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114,37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522.108,83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889.787,08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170,42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847.402,21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9.415,58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7.389.306,91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4.031.044,86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54,55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7.155.378,39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6.361.486,79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6.333.816,79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5.019.426,68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70,15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79,25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1.796.712,09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2.793.124,00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2.791.842,00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2.336.628,93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130,05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83,69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3421 Kamate za primljene kredite i zajmove od međunarodnih organizacija, institucija i tijela EU te inozemne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2.572,89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3422 Kamate za primljene kredite i zajmove od kreditnih i ostalih financijskih institucija u javnom sekto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10.463,00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1.786.249,09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2.327.500,94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130,30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6.555,10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5.358.666,30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3.568.362,79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3.541.974,79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2.682.797,75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50,06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75,74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571.045,55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639.063,83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111,91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2.078,19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1.187,55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57,14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54.001,89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27.485,89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50,90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4.731.540,67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2.015.060,48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42,59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51.176.252,33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55.636.520,00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55.538.520,00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53.451.030,04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104,44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96,24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47.735.000,00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48.073.320,00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48.067.820,00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47.992.679,50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100,54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99,84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47.735.000,00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47.992.679,50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100,54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2.641.308,69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5.955.000,00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5.862.500,00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4.247.414,46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160,81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72,45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2.386.691,88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4.003.114,48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167,73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254.616,81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244.299,98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95,95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799.943,64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1.608.200,00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1.608.200,00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1.210.936,08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151,38 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75,30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799.943,64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1.210.936,08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151,38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6.213.959,54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9.456.100,00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9.431.665,00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7.905.068,03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127,21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83,81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br w:type="page"/>
            </w:r>
            <w:r w:rsidRPr="00110D13">
              <w:rPr>
                <w:b/>
                <w:bCs/>
                <w:sz w:val="20"/>
                <w:lang w:val="hr-HR"/>
              </w:rPr>
              <w:t xml:space="preserve">362 Pomoći međunarodnim organizacijama te institucijama i tijelima EU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410.360,43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4.288.000,00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4.257.085,00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3.445.640,94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839,66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80,94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3621 Tekuće pomoći međunarodnim organizacijama te institucijama i tijelima EU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410.360,43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3.445.640,94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839,66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4.704.689,92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3.774.000,00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3.780.480,00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3.568.471,92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75,85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94,39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2.659.398,40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3.027.794,77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113,85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2.045.291,52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540.677,15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26,44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1.098.909,19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1.362.100,00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1.362.100,00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874.260,09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79,56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64,18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399.614,37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253.889,58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63,53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699.294,82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620.370,51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88,71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16.695,08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52,17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1.020,00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3693 Tekući prijenosi između proračunskih korisnika istog proračuna temeljem prijenosa EU sredstava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15.675,08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lastRenderedPageBreak/>
              <w:t xml:space="preserve">37 Naknade građanima i kućanstvima na temelju osiguranja i druge naknade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14.595.682,87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16.007.262,00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15.632.182,00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13.944.599,08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95,54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89,20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14.595.682,87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16.007.262,00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15.632.182,00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13.944.599,08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95,54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89,20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6.968.375,57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7.483.237,82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107,39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7.627.307,30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6.461.361,26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84,71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49.580.136,05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54.574.004,00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54.379.975,00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52.414.882,40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105,72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96,39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27.767.413,87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30.318.524,00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30.505.934,00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30.058.170,88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108,25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98,53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27.701.700,69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30.031.591,35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108,41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65.713,18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26.579,53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40,45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431.978,26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1.051.476,53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243,41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59,74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139.975,00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549.932,23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392,88 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292.003,26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501.544,30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171,76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30.259,41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115.500,00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89.963,94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297,31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80,69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28.974,11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89.963,94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310,50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3833 Naknade šteta zaposlenicima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1.285,30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21.350.484,51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22.229.980,00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21.852.541,00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21.215.271,05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99,37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97,08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3861 Kapitalne pomoći kreditnim i ostalim financijskim institucijama te trgovačkim društvima u javnom sek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21.350.484,51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21.015.271,45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98,43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3862 Kapitalne pomoći kreditnim i ostalim financijskim institucijama te trgovačkim društvima izvan javnog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199.999,60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88.695.012,35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145.966.904,00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146.857.506,00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126.332.862,51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142,44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86,02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12.484.443,84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8.086.590,00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8.068.055,00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7.392.583,73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59,21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91,63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8.640.000,00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818.000,00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818.000,00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708.500,00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8,20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86,61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8.640.000,00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708.500,00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8,20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3.844.443,84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7.268.590,00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7.250.055,00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6.684.083,73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173,86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92,19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4.033,00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3.844.443,84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6.680.050,73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173,76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71.570.561,75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130.154.114,00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130.833.751,00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113.846.627,14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159,07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87,02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64.421.509,42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113.628.953,00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114.042.011,00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99.178.715,61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153,95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86,97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1.297.860,00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433.000,00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33,36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12.869.916,10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38.075.852,47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295,85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13.237.709,01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3.583.191,21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27,07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37.016.024,31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57.086.671,93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154,22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6.114.498,39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12.248.517,00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12.507.706,00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11.726.415,96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191,78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93,75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2.529.384,51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3.440.284,04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136,01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738.225,85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616.759,67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83,55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353.251,33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829.583,28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234,84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49.375,00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17.990,00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36,44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 xml:space="preserve">4225 Instrumenti, uređaji i strojevi      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1.328.718,76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157.712,62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11,87 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48.581,57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1.757.135,18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3.616,88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1.066.961,37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4.906.951,17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459,90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374.025,94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351.750,00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116.390,57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31,12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33,09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374.025,94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116.390,57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31,12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B40D58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451.262,17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2.581.494,00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2.597.134,00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2.525.945,57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559,75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97,26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451.262,17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2.525.945,57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559,75   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209.265,83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1.335.150,00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1.335.150,00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299.159,43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142,96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22,41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43.040,83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175.721,93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408,27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166.225,00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123.437,50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74,26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4.640.006,76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7.726.200,00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7.955.700,00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5.093.651,64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109,78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64,03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3.563.982,42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5.176.200,00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5.415.700,00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4.733.491,67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132,81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87,40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3.563.982,42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4.733.491,67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132,81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1.076.024,34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2.540.000,00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360.159,97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33,47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14,18   </w:t>
            </w:r>
          </w:p>
        </w:tc>
      </w:tr>
      <w:tr w:rsidR="00AE359B" w:rsidRPr="00110D13" w:rsidTr="00D2327E">
        <w:trPr>
          <w:trHeight w:val="2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1.076.024,34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360.159,97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33,47   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0,00   </w:t>
            </w:r>
          </w:p>
        </w:tc>
      </w:tr>
    </w:tbl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Default="00AE359B" w:rsidP="00AE359B">
      <w:pPr>
        <w:pStyle w:val="Tijeloteksta"/>
        <w:rPr>
          <w:szCs w:val="24"/>
          <w:lang w:val="hr-HR"/>
        </w:rPr>
      </w:pPr>
      <w:r w:rsidRPr="00110D13">
        <w:rPr>
          <w:szCs w:val="24"/>
          <w:lang w:val="hr-HR"/>
        </w:rPr>
        <w:t>Prihodi i rashodi prema izvorima financiranja</w:t>
      </w:r>
    </w:p>
    <w:p w:rsidR="00110D13" w:rsidRPr="00110D13" w:rsidRDefault="00110D13" w:rsidP="00AE359B">
      <w:pPr>
        <w:pStyle w:val="Tijeloteksta"/>
        <w:rPr>
          <w:szCs w:val="24"/>
          <w:lang w:val="hr-HR"/>
        </w:rPr>
      </w:pPr>
    </w:p>
    <w:p w:rsidR="00AE359B" w:rsidRPr="00C62323" w:rsidRDefault="00AE359B" w:rsidP="00AE359B">
      <w:pPr>
        <w:pStyle w:val="Tijeloteksta"/>
        <w:rPr>
          <w:b w:val="0"/>
          <w:szCs w:val="24"/>
          <w:lang w:val="hr-HR"/>
        </w:rPr>
      </w:pP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694"/>
        <w:gridCol w:w="1721"/>
        <w:gridCol w:w="1720"/>
        <w:gridCol w:w="1720"/>
        <w:gridCol w:w="1614"/>
        <w:gridCol w:w="853"/>
        <w:gridCol w:w="990"/>
      </w:tblGrid>
      <w:tr w:rsidR="00AE359B" w:rsidRPr="00110D13" w:rsidTr="00D2327E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3" w:name="RANGE!A3:G114"/>
            <w:r w:rsidRPr="00110D13">
              <w:rPr>
                <w:b/>
                <w:bCs/>
                <w:sz w:val="20"/>
                <w:lang w:val="hr-HR"/>
              </w:rPr>
              <w:t>Račun / opis</w:t>
            </w:r>
            <w:bookmarkEnd w:id="3"/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>Izvršenje 2018.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 </w:t>
            </w:r>
            <w:r w:rsidRPr="00110D13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 </w:t>
            </w:r>
            <w:r w:rsidRPr="00110D13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 SVEUKUPNI PRIHODI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465.346.373,54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524.485.581,00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524.485.581,00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513.483.032,63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110,34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97,90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295.057.579,27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307.921.716,00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307.921.716,00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311.834.736,97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105,69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101,27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267.586.983,90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280.203.950,00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280.203.950,00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284.199.651,88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101,43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15.969.830,61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16.217.526,00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16.217.526,00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16.214.261,22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99,98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11.500.764,76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11.500.240,00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11.500.240,00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11.420.823,87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99,31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3.560.755,92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5.705.639,00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5.705.639,00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5.248.518,60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147,40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91,99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3.560.755,92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5.705.639,00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5.705.639,00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5.248.518,60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147,40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91,99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81.155.464,43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105.154.060,00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105.154.060,00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114.495.836,99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141,08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108,88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43.760.853,56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56.000.000,00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56.000.000,00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53.400.394,41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122,03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95,36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17.298.145,37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8.794.006,90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8.031.000,00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8.031.000,00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20.955.468,27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238,29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260,93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3.025.490,85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3.200.000,00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3.200.000,00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3.070.319,08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101,48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95,95</w:t>
            </w:r>
          </w:p>
        </w:tc>
      </w:tr>
      <w:tr w:rsidR="00AE359B" w:rsidRPr="00110D13" w:rsidTr="00B40D58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1.093.619,08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1.112.080,00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1.112.080,00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1.084.840,31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97,55</w:t>
            </w:r>
          </w:p>
        </w:tc>
      </w:tr>
      <w:tr w:rsidR="00AE359B" w:rsidRPr="00110D13" w:rsidTr="00B40D58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Izvor 3.5. Koncesije/Zakupnina od skloništa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2.795.196,36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2.630.000,00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2.630.000,00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2.737.055,35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97,92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104,07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4.186.116,97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4.294.250,00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4.294.250,00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4.217.017,88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100,74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98,20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69.919,97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74.433,33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106,46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106,33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61.114,37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279.900,00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279.900,00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279.891,47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457,98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71.001,00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55.100,00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55.100,00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51.001,00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71,83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92,56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29.460.730,00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29.460.730,00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28.604.415,89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97,09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50.667.053,07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96.364.401,00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96.364.401,00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73.054.297,16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144,19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75,81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4.182.292,14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988.530,00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988.530,00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427.940,37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10,23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43,29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7.856.745,00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7.856.745,00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8.188.186,38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104,22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314.480,00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314.480,00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215.269,19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68,45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14.091.654,00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559.650,00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559.650,00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496.300,00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3,52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88,68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13.934.800,00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13.934.800,00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13.004.800,00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93,33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366.490,00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366.490,00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251.331,92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68,58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4.130.385,99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7.057.000,00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7.057.000,00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5.669.266,80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137,26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80,34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4.3.1 Fond za sufinanciranje provedbe EU projekata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1.089.500,00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1.089.500,00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1.084.443,86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99,54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1.850.200,00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1.850.200,00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1.636.138,95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88,43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147.400,00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22.900,00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22.900,00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22.846,88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15,50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99,77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4.017.697,80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706.000,00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706.000,00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432.750,00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10,77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61,30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5.080.604,26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7.785.422,00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7.785.422,00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5.545.453,49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109,15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71,23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1.790.331,00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1.790.331,00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1.638.764,07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91,53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5.070.246,65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5.007.705,00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5.007.705,00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5.144.969,19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101,47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102,74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578.961,00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578.961,00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394.308,61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68,11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13.946.772,23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44.332.437,00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44.332.437,00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26.008.788,55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186,49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58,67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612.250,00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612.250,00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1.287.408,00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210,27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1.510.000,00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1.510.000,00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1.605.330,90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106,31</w:t>
            </w:r>
          </w:p>
        </w:tc>
      </w:tr>
    </w:tbl>
    <w:p w:rsidR="00B40D58" w:rsidRDefault="00B40D58"/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678"/>
        <w:gridCol w:w="14"/>
        <w:gridCol w:w="1695"/>
        <w:gridCol w:w="26"/>
        <w:gridCol w:w="1686"/>
        <w:gridCol w:w="34"/>
        <w:gridCol w:w="1677"/>
        <w:gridCol w:w="43"/>
        <w:gridCol w:w="1560"/>
        <w:gridCol w:w="55"/>
        <w:gridCol w:w="853"/>
        <w:gridCol w:w="9"/>
        <w:gridCol w:w="982"/>
      </w:tblGrid>
      <w:tr w:rsidR="00AE359B" w:rsidRPr="00110D13" w:rsidTr="00B40D58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387.337,50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905.557,00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905.557,00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733.493,30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189,37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173,78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386.773,00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386.773,00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312.406,08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80,77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249.937,50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45.875,00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45.875,00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44.928,50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17,98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97,94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330.409,00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330.409,00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233.658,72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70,72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5.3. Donacije 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55.400,00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15.803.968,96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8.434.208,00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8.434.208,00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8.116.149,61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51,36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96,23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10.797.612,89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3.825.230,00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3.825.230,00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3.385.200,00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31,35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88,50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4.989.491,49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4.525.000,00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4.525.000,00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4.637.513,76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92,95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102,49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16.864,58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83.978,00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83.978,00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93.435,85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554,04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111,26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18.714.214,39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18.714.214,39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465.199.305,58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114,41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92,02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272.060.925,46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303.058.820,00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303.058.820,00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291.559.231,09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107,17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96,21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244.629.581,46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275.341.054,00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275.341.054,00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263.841.465,09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107,85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95,82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15.936.250,00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16.217.526,00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16.217.526,00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16.217.526,00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101,77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11.495.094,00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11.500.240,00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11.500.240,00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11.500.240,00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4.204.599,96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7.412.443,00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7.412.443,00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5.610.257,93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133,43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75,69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4.204.599,96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7.412.443,00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7.412.443,00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5.610.257,93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133,43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75,69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78.848.383,00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105.680.435,00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105.680.435,00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94.412.512,99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119,74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89,34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46.239.753,89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56.000.000,00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56.000.000,00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53.400.394,41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115,49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95,36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17.575.249,45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6.597.069,36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8.031.000,00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8.031.000,00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7.575.799,18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114,84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94,33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1.141.360,58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3.200.000,00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3.200.000,00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1.405.428,90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123,14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43,92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834.500,61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1.112.080,00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1.112.080,00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574.205,36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68,81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51,63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3.671.202,93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2.630.000,00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2.630.000,00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2.260.946,02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61,59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85,97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2.603.567,03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4.294.250,00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4.294.250,00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493.659,07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18,96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11,50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69.919,97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70.000,00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70.000,00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74.433,33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106,46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106,33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61.114,37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279.900,00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279.900,00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279.891,47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457,98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B40D58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54.644,81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55.100,00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55.100,00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45.001,00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82,35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81,67</w:t>
            </w:r>
          </w:p>
        </w:tc>
      </w:tr>
      <w:tr w:rsidR="00AE359B" w:rsidRPr="00110D13" w:rsidTr="00B40D58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Izvor 3.9.1 PRIHODI PO POSEBNIM PROPISIMA - PRORAČUNSKI KORISNICI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29.987.105,00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29.987.105,00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28.281.754,25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94,31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21.000,00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57.224.813,34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95.885.437,00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95.885.437,00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88.668.116,41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154,95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92,47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4.590.109,51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988.530,00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988.530,00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702.156,72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15,30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71,03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7.948.114,00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7.948.114,00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7.697.760,37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96,85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314.480,00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314.480,00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215.269,19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68,45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13.091.654,12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559.650,00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559.650,00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496.300,00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3,79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88,68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12.934.800,00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12.934.800,00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13.004.800,00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100,54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366.490,00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366.490,00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246.347,63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67,22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5.060.377,65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7.057.000,00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7.057.000,00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6.367.517,05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125,83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90,23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4.3.1 Fond za sufinanciranje provedbe EU projekata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1.089.500,00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1.089.500,00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1.084.443,86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99,54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1.850.200,00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1.850.200,00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1.631.291,13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88,17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137.400,00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22.900,00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22.900,00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22.846,88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16,63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99,77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1.000,00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3.913.447,79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706.000,00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706.000,00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554.654,98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14,17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78,56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4.740.356,03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7.785.422,00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7.785.422,00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6.202.124,10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130,84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79,66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1.892.763,00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1.892.763,00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929.466,94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49,11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4.927.210,57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5.007.705,00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5.007.705,00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5.144.201,74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104,40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102,73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906.196,00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906.196,00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656.328,87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72,43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20.764.257,67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44.332.437,00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44.332.437,00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41.487.825,42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199,80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93,58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612.250,00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612.250,00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632.040,33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103,23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1.510.000,00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1.510.000,00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1.592.741,20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105,48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542.469,14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920.770,00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920.770,00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728.658,05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134,32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79,14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142.500,00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173,78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401.986,00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401.986,00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307.674,91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76,54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424.561,82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45.875,00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45.875,00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44.928,55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10,58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97,94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330.409,00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330.409,00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233.554,59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70,69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5.3. Donacije-PRORAČUNSKI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35.907,32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B40D58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13.416.382,29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8.434.208,00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8.434.208,00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4.262.333,72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31,77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50,54</w:t>
            </w:r>
          </w:p>
        </w:tc>
      </w:tr>
      <w:tr w:rsidR="00AE359B" w:rsidRPr="00110D13" w:rsidTr="00B40D58">
        <w:trPr>
          <w:trHeight w:val="2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lastRenderedPageBreak/>
              <w:t>Izvor 6.1. Prodaja građevinskog zemljišta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10.976.764,69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3.825.230,00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3.825.230,00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2.679.041,16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24,41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70,04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6.2. Prodaja građevinskog zemljišta-zone/unaprijeđenje gospodar.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142.880,32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2.295.418,85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4.525.000,00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4.525.000,00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1.515.389,97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66,02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33,49</w:t>
            </w:r>
          </w:p>
        </w:tc>
      </w:tr>
      <w:tr w:rsidR="00AE359B" w:rsidRPr="00110D13" w:rsidTr="00D2327E">
        <w:trPr>
          <w:trHeight w:val="2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1.318,43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83.978,00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83.978,00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67.902,59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5.150,26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80,86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21.123.624,36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46.992.766,21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222,47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82,41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21.123.624,36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57.024.857,00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57.024.857,00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46.992.766,21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222,47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82,41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17.778.108,03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17.778.108,03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</w:tbl>
    <w:p w:rsidR="00110D13" w:rsidRPr="00110D13" w:rsidRDefault="00110D13" w:rsidP="00AE359B">
      <w:pPr>
        <w:pStyle w:val="Tijeloteksta"/>
        <w:rPr>
          <w:b w:val="0"/>
          <w:szCs w:val="24"/>
          <w:lang w:val="hr-HR"/>
        </w:rPr>
      </w:pPr>
    </w:p>
    <w:p w:rsidR="00110D13" w:rsidRPr="00110D13" w:rsidRDefault="00110D13" w:rsidP="00AE359B">
      <w:pPr>
        <w:pStyle w:val="Tijeloteksta"/>
        <w:rPr>
          <w:b w:val="0"/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szCs w:val="24"/>
          <w:lang w:val="hr-HR"/>
        </w:rPr>
      </w:pPr>
      <w:r w:rsidRPr="00110D13">
        <w:rPr>
          <w:szCs w:val="24"/>
          <w:lang w:val="hr-HR"/>
        </w:rPr>
        <w:t>Rashodi prema funkcijskoj klasifikaciji</w:t>
      </w:r>
    </w:p>
    <w:p w:rsidR="00110D13" w:rsidRPr="00110D13" w:rsidRDefault="00110D13" w:rsidP="00AE359B">
      <w:pPr>
        <w:pStyle w:val="Tijeloteksta"/>
        <w:rPr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5700"/>
        <w:gridCol w:w="1675"/>
        <w:gridCol w:w="1675"/>
        <w:gridCol w:w="1675"/>
        <w:gridCol w:w="1675"/>
        <w:gridCol w:w="922"/>
        <w:gridCol w:w="990"/>
      </w:tblGrid>
      <w:tr w:rsidR="00AE359B" w:rsidRPr="00110D13" w:rsidTr="00D2327E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4" w:name="RANGE!A2:G38"/>
            <w:r w:rsidRPr="00110D13">
              <w:rPr>
                <w:b/>
                <w:bCs/>
                <w:sz w:val="20"/>
                <w:lang w:val="hr-HR"/>
              </w:rPr>
              <w:t>Naziv funkcijske klasifikacije i brojčana oznaka</w:t>
            </w:r>
            <w:bookmarkEnd w:id="4"/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465.199.305,58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578.416.970,00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114,41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92,02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78.692.439,31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80.674.544,00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80.412.364,00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75.701.122,40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94,14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59.384.959,42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58.283.319,00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57.885.949,00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56.585.296,27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95,29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013 Opće usluge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19.307.479,89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22.391.225,00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22.526.415,00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19.115.826,13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84,86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17.902.908,89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19.773.799,00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19.796.116,00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19.269.597,70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107,63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97,34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032 Usluge protupožarne zaštite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17.895.945,71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19.703.799,00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19.726.116,00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19.199.610,94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107,28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97,33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6.963,18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69.986,76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1.005,10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45.884.138,17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44.205.277,00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44.640.152,00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39.195.262,23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85,42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87,80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15.495.567,40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9.536.000,00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9.420.985,00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7.318.717,15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47,23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77,69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419.582,64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582.848,99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138,91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48,77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045 Promet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29.900.318,47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33.394.197,00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33.946.587,00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31.221.663,66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104,42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91,97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68.669,66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72.032,43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104,90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92,95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10.126.473,06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16.019.693,00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16.056.346,00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11.283.310,25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111,42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70,27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051 Gospodarenje otpadom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8.509.766,76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11.018.453,00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11.077.606,00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9.026.030,80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106,07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81,48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052 Gospodarenje otpadnim vodama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472.587,06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3.529.650,00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3.529.650,00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1.091.993,08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231,07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30,94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475.257,06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826.590,00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826.590,00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629.043,59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132,36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76,10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668.862,18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645.000,00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622.500,00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536.242,78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80,17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86,14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98.580.600,19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156.833.838,00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157.127.576,00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136.796.769,06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138,77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87,06</w:t>
            </w:r>
          </w:p>
        </w:tc>
      </w:tr>
      <w:tr w:rsidR="00AE359B" w:rsidRPr="00110D13" w:rsidTr="00B40D58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061 Razvoj stanovanja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2.933.418,35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4.852.000,00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4.852.000,00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1.841.856,65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62,79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37,96</w:t>
            </w:r>
          </w:p>
        </w:tc>
      </w:tr>
      <w:tr w:rsidR="00AE359B" w:rsidRPr="00110D13" w:rsidTr="00B40D58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lastRenderedPageBreak/>
              <w:t>062 Razvoj zajednice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82.068.545,53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136.653.838,00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136.989.776,00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119.892.828,85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146,09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87,52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064 Ulična rasvjeta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11.856.391,81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11.520.000,00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11.511.900,00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11.390.082,19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98,94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1.722.244,50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3.808.000,00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3.773.900,00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3.672.001,37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213,21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5.981.917,69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5.799.000,00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5.668.680,00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5.519.680,39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97,37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5.981.917,69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5.799.000,00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5.668.680,00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5.519.680,39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97,37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08 Rekreacija, kultura i religija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78.854.018,66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84.187.653,00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84.201.564,00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83.622.361,70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106,05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081 Službe rekreacije i sporta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36.451.158,40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41.143.940,00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41.143.940,00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40.384.381,45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110,79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98,15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082 Službe kulture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42.402.860,26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43.043.713,00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43.057.624,00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43.237.980,25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101,97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100,42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114.914.345,75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154.772.706,00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154.765.641,00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146.747.761,48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127,70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94,82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091 Predškolsko i osnovno obrazovanje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113.311.455,01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152.961.596,00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152.954.531,00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144.977.026,38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127,95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1.602.890,74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1.811.110,00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1.811.110,00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1.770.735,10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110,47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97,77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14.262.463,86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16.150.460,00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15.748.531,00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14.098.011,19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98,85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89,52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102 Starost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106 Stanovanje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3.843.073,97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4.280.000,00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4.109.000,00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3.678.689,75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95,72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89,53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576.056,49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1.235.500,00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1.220.500,00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887.964,31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154,15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72,75</w:t>
            </w:r>
          </w:p>
        </w:tc>
      </w:tr>
      <w:tr w:rsidR="00AE359B" w:rsidRPr="00110D13" w:rsidTr="00D2327E">
        <w:trPr>
          <w:trHeight w:val="20"/>
        </w:trPr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9.803.333,40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10.609.960,00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10.394.031,00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9.511.357,13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91,51</w:t>
            </w:r>
          </w:p>
        </w:tc>
      </w:tr>
    </w:tbl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szCs w:val="24"/>
          <w:lang w:val="hr-HR"/>
        </w:rPr>
      </w:pPr>
      <w:r w:rsidRPr="00110D13">
        <w:rPr>
          <w:szCs w:val="24"/>
          <w:lang w:val="hr-HR"/>
        </w:rPr>
        <w:t>B.</w:t>
      </w:r>
      <w:r w:rsidRPr="00110D13">
        <w:rPr>
          <w:szCs w:val="24"/>
          <w:lang w:val="hr-HR"/>
        </w:rPr>
        <w:tab/>
        <w:t>Račun zaduživanja/financiranja</w:t>
      </w:r>
    </w:p>
    <w:p w:rsidR="00AE359B" w:rsidRDefault="00AE359B" w:rsidP="00AE359B">
      <w:pPr>
        <w:pStyle w:val="Tijeloteksta"/>
        <w:rPr>
          <w:szCs w:val="24"/>
          <w:lang w:val="hr-HR"/>
        </w:rPr>
      </w:pPr>
    </w:p>
    <w:p w:rsidR="00110D13" w:rsidRPr="00110D13" w:rsidRDefault="00110D13" w:rsidP="00AE359B">
      <w:pPr>
        <w:pStyle w:val="Tijeloteksta"/>
        <w:rPr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szCs w:val="24"/>
          <w:lang w:val="hr-HR"/>
        </w:rPr>
      </w:pPr>
      <w:r w:rsidRPr="00110D13">
        <w:rPr>
          <w:szCs w:val="24"/>
          <w:lang w:val="hr-HR"/>
        </w:rPr>
        <w:t>Račun financiranja prema ekonomskoj klasifikaciji</w:t>
      </w:r>
    </w:p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tbl>
      <w:tblPr>
        <w:tblW w:w="4914" w:type="pct"/>
        <w:shd w:val="clear" w:color="auto" w:fill="FFFFFF"/>
        <w:tblLook w:val="04A0" w:firstRow="1" w:lastRow="0" w:firstColumn="1" w:lastColumn="0" w:noHBand="0" w:noVBand="1"/>
      </w:tblPr>
      <w:tblGrid>
        <w:gridCol w:w="6367"/>
        <w:gridCol w:w="1521"/>
        <w:gridCol w:w="1521"/>
        <w:gridCol w:w="1520"/>
        <w:gridCol w:w="1520"/>
        <w:gridCol w:w="873"/>
        <w:gridCol w:w="990"/>
      </w:tblGrid>
      <w:tr w:rsidR="00AE359B" w:rsidRPr="00110D13" w:rsidTr="00D2327E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5" w:name="RANGE!A1:G23"/>
            <w:r w:rsidRPr="00110D13">
              <w:rPr>
                <w:b/>
                <w:bCs/>
                <w:sz w:val="20"/>
                <w:lang w:val="hr-HR"/>
              </w:rPr>
              <w:t>Racun/Opis</w:t>
            </w:r>
            <w:bookmarkEnd w:id="5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>Izvršenje 2018.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32.957.743,33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88,22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 Primljeni povrati glavnica danih zajmova i depozita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815 Primitci (povrati) glavnice zajmova danih kreditnim i ostalim financijskim institucijama izvan javnog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8153 Povrat zajmova danih tuzemnim kreditnim institucijama izvan javnog sektora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570.700,73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 Primitci od prodaje dionica i udjela u glavnici                          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1.746.108,36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832 Primitci od prodaje dionica i udjela u glavnici trgovačkih društava u javnom sektoru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1.746.108,36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B40D58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8321 Dionice i udjeli u glavnici trgovačkih društava u javnom sektoru        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1.746.108,36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400.000,00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  <w:tr w:rsidR="00AE359B" w:rsidRPr="00110D13" w:rsidTr="00B40D58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lastRenderedPageBreak/>
              <w:t xml:space="preserve">84 Primitci od zaduživanja                                                                       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31.211.634,97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67.024.857,00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67.024.857,00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189,07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88,04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31.058.788,43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67.024.857,00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67.024.857,00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88,04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31.058.788,43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59.011.743,42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190,00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845 Primljeni zajmovi od trgovačkih društava i obrtnika izvan javnog sektora                     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8453 Primljeni zajmovi od tuzemnih trgovačkih društava izvan javnog sektora                       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152.846,54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 Izdatci za dane zajmove i depozite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512 Izdatci za dane zajmove neprofitnim organizacijama, građanima i kućanstvima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54 Izdatci za otplatu glavnice primljenih kredita i zajmova                       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18.232.030,00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18.232.030,00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18.195.100,00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18.195.100,00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99,08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18.195.100,00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18.195.100,00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99,08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26.407.591,26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18.027.632,27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68,27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6.747,43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36.930,00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36.930,00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410,49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AE359B" w:rsidRPr="00110D13" w:rsidTr="00D2327E">
        <w:trPr>
          <w:trHeight w:val="2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6.747,43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27.697,59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410,49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</w:tr>
    </w:tbl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  <w:sectPr w:rsidR="00AE359B" w:rsidRPr="00FD7E1E" w:rsidSect="00110D13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AE359B" w:rsidRPr="00110D13" w:rsidRDefault="00AE359B" w:rsidP="00AE359B">
      <w:pPr>
        <w:pStyle w:val="Tijeloteksta"/>
        <w:jc w:val="both"/>
        <w:rPr>
          <w:szCs w:val="24"/>
          <w:lang w:val="hr-HR"/>
        </w:rPr>
      </w:pPr>
      <w:r w:rsidRPr="00110D13">
        <w:rPr>
          <w:szCs w:val="24"/>
          <w:lang w:val="hr-HR"/>
        </w:rPr>
        <w:lastRenderedPageBreak/>
        <w:t>Analitički prikaz ostvarenih primitaka i izvršenih izdataka po svakom pojedinačnom zajmu, kreditu i vrijednosnom papiru</w:t>
      </w:r>
    </w:p>
    <w:p w:rsidR="00AE359B" w:rsidRPr="005544B0" w:rsidRDefault="00AE359B" w:rsidP="00AE359B">
      <w:pPr>
        <w:pStyle w:val="Tijeloteksta"/>
        <w:jc w:val="both"/>
        <w:rPr>
          <w:b w:val="0"/>
          <w:szCs w:val="24"/>
          <w:lang w:val="hr-HR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106"/>
        <w:gridCol w:w="3998"/>
        <w:gridCol w:w="1472"/>
        <w:gridCol w:w="1491"/>
        <w:gridCol w:w="950"/>
      </w:tblGrid>
      <w:tr w:rsidR="00AE359B" w:rsidRPr="00110D13" w:rsidTr="00110D1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bookmarkStart w:id="6" w:name="RANGE!A1:E40"/>
            <w:r w:rsidRPr="00110D13">
              <w:rPr>
                <w:b/>
                <w:bCs/>
                <w:sz w:val="20"/>
                <w:lang w:val="hr-HR"/>
              </w:rPr>
              <w:t>Račun iz računskog plana</w:t>
            </w:r>
            <w:bookmarkEnd w:id="6"/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Vrsta primitka/izdatka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 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(4/3)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32.957.743,33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182,00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32.957.743,33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182,00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Primljeni povrati glavnica danih zajmova i depozita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57.700,73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Primitci (povrati) glavnice zajmova danih kreditnim i ostalim financijskim institucijama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57.700,73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8153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Povrat zajmova danih tuzemnim kreditnim institucijama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57.700,73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81532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Povrat zajmova danih tuzemnim kreditnim institucijama izvan javnog sektora-povrat depozita (Poduzetnik, Poduzetnik II., Gruda snijega)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57.700,73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1.746.108,36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22,91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Primitci od prodaje dionica i udjela u glavnici trgovačkih društava u javnom sektoru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1.746.108,36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22,91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8321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1.746.108,36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22,91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83212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1.746.108,36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400.000,00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22,91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31.211.634,97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189,07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31.058.788,43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31.058.788,43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Kratkoročni kredit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10.000.000,00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10.000.000,00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Dugoročno zaduživanje u 2017.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3.801.349,53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883.289,38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23,24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Dugoročno zaduživanje u 2018.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9.956.687,76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32.054.923,54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321,94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Zaduživanje 2019.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7.912.048,06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Dugoročno zaduživanje u 2017. (sufinanciranje EU projekata)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3.793.619,99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Dugoročno zaduživanje u 2018. (sufinanciranje EU projekata)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3.507.131,15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8.161.482,44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232,71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Primljeni zajmovi od trgovačkih društava i obrtnika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8453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Primljeni zajmovi od trgovačkih društava i obrtnika izvan javnog sektora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84532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Primljeni zajmovi od tuzemnih trgovačkih društava izvan javnog sektora - dugoročni  - OŠ Višnjevac - izvor vlastiti i namjenski prihodi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152.846,54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</w:tr>
      <w:tr w:rsidR="00AE359B" w:rsidRPr="00110D13" w:rsidTr="00110D1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lastRenderedPageBreak/>
              <w:t>544</w:t>
            </w:r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68,27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68,27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Otplata kratkoročnog kredita                                                       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15.000.000,00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10.000.000,00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66,67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Otplata dugoročnog kredita - ERSTE                                                             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2.221.362,77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Otplata kredita - ZABA (zaduženje 2017.)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325.000,00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Otplata kredita ZABA (zaduženje 2011.)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2.673.757,14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2.670.548,50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99,88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Otplata glavnice  - PBZ                                                            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2.629.920,05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2.630.034,83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100,00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 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Otplata dugoročnog kredita - OTP banka d.d.(zaduženje 2017.)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800.000,00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0,00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 xml:space="preserve">Otplata dugoročnog kredita - OTP banka d.d.(zaduženje 2014.)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845.497,71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845.700,01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100,02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54432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Otplata dugoročnog kredita - Dječji vrtić Osijek (ZABA d.d.)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3.037.053,59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756.348,90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24,90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6.747,43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410,49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5453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6.747,43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410,49</w:t>
            </w:r>
          </w:p>
        </w:tc>
      </w:tr>
      <w:tr w:rsidR="00AE359B" w:rsidRPr="00110D13" w:rsidTr="00AE359B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54532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OŠ Višnjevac - izvor vlastiti i namjenski prihodi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6.747,43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27.697,59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110D13" w:rsidRDefault="00AE359B" w:rsidP="00AE359B">
            <w:pPr>
              <w:jc w:val="right"/>
              <w:rPr>
                <w:sz w:val="20"/>
                <w:lang w:val="hr-HR"/>
              </w:rPr>
            </w:pPr>
            <w:r w:rsidRPr="00110D13">
              <w:rPr>
                <w:sz w:val="20"/>
                <w:lang w:val="hr-HR"/>
              </w:rPr>
              <w:t>410,49</w:t>
            </w:r>
          </w:p>
        </w:tc>
      </w:tr>
    </w:tbl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  <w:sectPr w:rsidR="00AE359B" w:rsidRPr="00FD7E1E" w:rsidSect="00AE359B">
          <w:pgSz w:w="11907" w:h="16840" w:code="9"/>
          <w:pgMar w:top="975" w:right="1440" w:bottom="1440" w:left="1440" w:header="720" w:footer="720" w:gutter="0"/>
          <w:cols w:space="720"/>
          <w:docGrid w:linePitch="272"/>
        </w:sectPr>
      </w:pPr>
    </w:p>
    <w:p w:rsidR="00AE359B" w:rsidRPr="00110D13" w:rsidRDefault="00AE359B" w:rsidP="00AE359B">
      <w:pPr>
        <w:pStyle w:val="Tijeloteksta"/>
        <w:rPr>
          <w:szCs w:val="24"/>
          <w:lang w:val="hr-HR"/>
        </w:rPr>
      </w:pPr>
      <w:r w:rsidRPr="00110D13">
        <w:rPr>
          <w:szCs w:val="24"/>
          <w:lang w:val="hr-HR"/>
        </w:rPr>
        <w:lastRenderedPageBreak/>
        <w:t>Račun financiranja prema izvorima financiranja</w:t>
      </w:r>
    </w:p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tbl>
      <w:tblPr>
        <w:tblW w:w="4915" w:type="pct"/>
        <w:shd w:val="clear" w:color="auto" w:fill="FFFFFF"/>
        <w:tblLook w:val="04A0" w:firstRow="1" w:lastRow="0" w:firstColumn="1" w:lastColumn="0" w:noHBand="0" w:noVBand="1"/>
      </w:tblPr>
      <w:tblGrid>
        <w:gridCol w:w="5477"/>
        <w:gridCol w:w="1703"/>
        <w:gridCol w:w="1703"/>
        <w:gridCol w:w="1703"/>
        <w:gridCol w:w="1703"/>
        <w:gridCol w:w="1033"/>
        <w:gridCol w:w="990"/>
      </w:tblGrid>
      <w:tr w:rsidR="00AE359B" w:rsidRPr="00110D13" w:rsidTr="008B70D8">
        <w:trPr>
          <w:trHeight w:val="20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7" w:name="RANGE!A3:G20"/>
            <w:r w:rsidRPr="00110D13">
              <w:rPr>
                <w:b/>
                <w:bCs/>
                <w:sz w:val="20"/>
                <w:lang w:val="hr-HR"/>
              </w:rPr>
              <w:t>Račun / opis</w:t>
            </w:r>
            <w:bookmarkEnd w:id="7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Izvorni plan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 2019.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Ostvarenje/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 4/1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 xml:space="preserve"> 4/3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UKUPNI PRIMTICI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32.957.743,33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67.995.557,00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88,22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11.746.108,36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11.746.108,36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10.970.700,73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 Vlastiti prihodi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2.1. Vlastiti prihodi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2.1.1. Vlastiti prihodi - PK Osnovne škole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152.846,54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21.058.788,43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49.011.743,42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232,74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85,95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21.058.788,43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57.024.857,00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49.011.743,42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232,74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85,95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UKUPNI IZDATCI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26.414.338,69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18.233.030,00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18.226.140,00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18.226.140,00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99,06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26.407.591,26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18.226.140,00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18.226.140,00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99,06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 Vlastiti prihodi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2.2. Vlastiti prihodi- PRORAČUNSKI KORISNICI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 Vlastiti i namjenski prihodi proračunskih korisnika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6.747,43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9.1. Vlastiti i namjenski prihodi -osnovne škole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6.747,43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110D13" w:rsidTr="008B70D8">
        <w:trPr>
          <w:trHeight w:val="20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NETO FINANCIRANJE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6.543.404,64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49.762.527,00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49.762.527,00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41.927.114,29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640,75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84,25</w:t>
            </w:r>
          </w:p>
        </w:tc>
      </w:tr>
    </w:tbl>
    <w:p w:rsidR="00AE359B" w:rsidRPr="00FD7E1E" w:rsidRDefault="00AE359B" w:rsidP="00AE359B">
      <w:pPr>
        <w:pStyle w:val="Tijeloteksta"/>
        <w:rPr>
          <w:b w:val="0"/>
          <w:sz w:val="28"/>
          <w:szCs w:val="28"/>
          <w:lang w:val="hr-HR"/>
        </w:rPr>
      </w:pPr>
    </w:p>
    <w:p w:rsidR="00AE359B" w:rsidRPr="00110D13" w:rsidRDefault="00AE359B" w:rsidP="00AE359B">
      <w:pPr>
        <w:pStyle w:val="Tijeloteksta"/>
        <w:jc w:val="center"/>
        <w:rPr>
          <w:szCs w:val="24"/>
          <w:lang w:val="hr-HR"/>
        </w:rPr>
      </w:pPr>
      <w:r w:rsidRPr="00110D13">
        <w:rPr>
          <w:szCs w:val="24"/>
          <w:lang w:val="hr-HR"/>
        </w:rPr>
        <w:t>III. POSEBNI DIO</w:t>
      </w:r>
    </w:p>
    <w:p w:rsidR="00AE359B" w:rsidRDefault="00AE359B" w:rsidP="00AE359B">
      <w:pPr>
        <w:pStyle w:val="Tijeloteksta"/>
        <w:jc w:val="center"/>
        <w:rPr>
          <w:b w:val="0"/>
          <w:sz w:val="28"/>
          <w:szCs w:val="28"/>
          <w:lang w:val="hr-HR"/>
        </w:rPr>
      </w:pPr>
    </w:p>
    <w:p w:rsidR="00AE359B" w:rsidRPr="00110D13" w:rsidRDefault="00AE359B" w:rsidP="008B70D8">
      <w:pPr>
        <w:pStyle w:val="Tijeloteksta"/>
        <w:ind w:right="395" w:firstLine="708"/>
        <w:jc w:val="both"/>
        <w:rPr>
          <w:b w:val="0"/>
          <w:sz w:val="22"/>
          <w:szCs w:val="22"/>
          <w:lang w:val="hr-HR"/>
        </w:rPr>
      </w:pPr>
      <w:r w:rsidRPr="00110D13">
        <w:rPr>
          <w:b w:val="0"/>
          <w:sz w:val="22"/>
          <w:szCs w:val="22"/>
          <w:lang w:val="hr-HR"/>
        </w:rPr>
        <w:t>Izvršenje Posebnog dijela Proračuna Grada Osijeka za 2019. godinu dano je po organizacijskoj i programskoj klasifikaciji. te razini odjeljka. U nastavku dajemo „Izvršenje Posebnog dijela Proračuna Grada Osijeka za 2019. po organizacijskoj klasifikaciji” i „Izvršenje Posebnog dijela Proračuna Grada Osijeka za 2019. po programskoj klasifikaciji”.</w:t>
      </w:r>
    </w:p>
    <w:p w:rsidR="00AE359B" w:rsidRPr="00110D13" w:rsidRDefault="00AE359B" w:rsidP="00AE359B">
      <w:pPr>
        <w:pStyle w:val="Tijeloteksta"/>
        <w:rPr>
          <w:b w:val="0"/>
          <w:sz w:val="22"/>
          <w:szCs w:val="22"/>
          <w:lang w:val="hr-HR"/>
        </w:rPr>
        <w:sectPr w:rsidR="00AE359B" w:rsidRPr="00110D13" w:rsidSect="00110D13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E359B" w:rsidRPr="00110D13" w:rsidRDefault="00AE359B" w:rsidP="00AE359B">
      <w:pPr>
        <w:pStyle w:val="Tijeloteksta"/>
        <w:jc w:val="both"/>
        <w:rPr>
          <w:szCs w:val="24"/>
          <w:lang w:val="hr-HR"/>
        </w:rPr>
      </w:pPr>
      <w:r w:rsidRPr="00110D13">
        <w:rPr>
          <w:szCs w:val="24"/>
          <w:lang w:val="hr-HR"/>
        </w:rPr>
        <w:lastRenderedPageBreak/>
        <w:t>Izvršenje Posebnog dijela Proračuna Grada Osijeka za 2019. po organizacijskoj klasifikaciji</w:t>
      </w:r>
    </w:p>
    <w:p w:rsidR="00AE359B" w:rsidRPr="005544B0" w:rsidRDefault="00AE359B" w:rsidP="00AE359B">
      <w:pPr>
        <w:pStyle w:val="Tijeloteksta"/>
        <w:jc w:val="both"/>
        <w:rPr>
          <w:b w:val="0"/>
          <w:szCs w:val="24"/>
          <w:lang w:val="hr-HR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3748"/>
        <w:gridCol w:w="1633"/>
        <w:gridCol w:w="1654"/>
        <w:gridCol w:w="1554"/>
        <w:gridCol w:w="1040"/>
      </w:tblGrid>
      <w:tr w:rsidR="00AE359B" w:rsidRPr="00110D13" w:rsidTr="00AE359B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8" w:name="RANGE!A2:E37"/>
            <w:r w:rsidRPr="00110D13">
              <w:rPr>
                <w:b/>
                <w:bCs/>
                <w:sz w:val="20"/>
                <w:lang w:val="hr-HR"/>
              </w:rPr>
              <w:t>Opis</w:t>
            </w:r>
            <w:bookmarkEnd w:id="8"/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Izvršenje </w:t>
            </w:r>
            <w:r w:rsidRPr="00110D13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Indeks </w:t>
            </w:r>
            <w:r w:rsidRPr="00110D13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596.650.000,00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596.650.000,00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550.289.206,26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92,23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8.044.653,00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8.094.653,00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7.341.183,64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90,69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8.044.653,00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8.094.653,00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7.341.183,64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90,69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15.447.517,00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15.447.517,00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14.231.493,46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92,13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15.175.662,00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15.175.662,00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13.980.884,91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92,13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250.608,55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92,18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96.238.728,00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96.778.408,00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90.875.365,19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93,90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79.918.929,00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80.436.292,00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75.059.754,25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93,32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20202 JAVNA PROFESIONALNA VATROGASNA POSTROJBA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16.319.799,00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16.342.116,00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15.815.610,94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39.654.253,00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39.519.283,00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36.923.933,09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93,43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39.654.253,00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39.519.283,00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36.923.933,09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93,43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206.439.109,00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206.446.105,00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199.284.518,84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96,53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61.563.351,00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61.529.526,00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59.796.513,21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97,18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56.833.311,00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56.833.311,00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57.353.214,22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100,91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50.241.204,00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50.263.064,00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44.121.864,13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87,78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30.858.930,00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30.873.930,00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31.059.119,80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5.845.970,00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5.845.970,00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5.848.655,03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100,05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918.343,00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922.094,00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936.058,87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101,51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178.210,00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169.093,58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67.492.913,00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67.860.413,00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56.101.789,37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82,67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 xml:space="preserve">Glava 20501 UPRAVI ODJEL ZA PROGRAME EUROPSKE UNIJE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64.126.668,00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64.494.168,00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53.972.730,21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83,69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2.129.059,16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63,25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49.050.980,00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48.671.500,00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47.107.107,43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49.050.980,00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48.671.500,00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47.107.107,43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23.272.637,00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22.791.278,00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20.974.328,62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23.272.637,00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22.791.278,00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20.974.328,62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AE359B" w:rsidRPr="00110D13" w:rsidTr="000E533A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3.912.571,00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3.997.541,00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3.128.485,51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78,26</w:t>
            </w:r>
          </w:p>
        </w:tc>
      </w:tr>
      <w:tr w:rsidR="00AE359B" w:rsidRPr="00110D13" w:rsidTr="000E533A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lastRenderedPageBreak/>
              <w:t>Glava 20801 UPRAVNI ODJEL ZA URBANIZAM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3.912.571,00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3.997.541,00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3.128.485,51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78,26</w:t>
            </w:r>
          </w:p>
        </w:tc>
      </w:tr>
      <w:tr w:rsidR="00AE359B" w:rsidRPr="00110D13" w:rsidTr="00110D13">
        <w:trPr>
          <w:trHeight w:val="2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10.460.178,00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10.476.948,00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9.079.724,58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86,66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10.460.178,00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10.476.948,00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9.079.724,58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86,66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76.121.588,00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76.051.481,00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64.737.748,77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85,12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76.121.588,00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76.051.481,00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64.737.748,77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85,12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Razdjel 211 UNUTARNJA REVIZIJA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AE359B" w:rsidRPr="00110D13" w:rsidTr="00AE359B">
        <w:trPr>
          <w:trHeight w:val="2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110D13" w:rsidRDefault="00AE359B" w:rsidP="008E4DAB">
            <w:pPr>
              <w:jc w:val="lef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Glava 21101 UNUTARNJA REVIZIJA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110D13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110D13">
              <w:rPr>
                <w:b/>
                <w:bCs/>
                <w:sz w:val="20"/>
                <w:lang w:val="hr-HR"/>
              </w:rPr>
              <w:t>97,80</w:t>
            </w:r>
          </w:p>
        </w:tc>
      </w:tr>
    </w:tbl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p w:rsidR="00AE359B" w:rsidRPr="00110D13" w:rsidRDefault="00AE359B" w:rsidP="00AE359B">
      <w:pPr>
        <w:pStyle w:val="Tijeloteksta"/>
        <w:rPr>
          <w:b w:val="0"/>
          <w:szCs w:val="24"/>
          <w:lang w:val="hr-HR"/>
        </w:rPr>
      </w:pPr>
    </w:p>
    <w:p w:rsidR="00AE359B" w:rsidRDefault="00AE359B" w:rsidP="00AE359B">
      <w:pPr>
        <w:pStyle w:val="Tijeloteksta"/>
        <w:jc w:val="both"/>
        <w:rPr>
          <w:szCs w:val="24"/>
          <w:lang w:val="hr-HR"/>
        </w:rPr>
      </w:pPr>
      <w:r w:rsidRPr="00110D13">
        <w:rPr>
          <w:szCs w:val="24"/>
          <w:lang w:val="hr-HR"/>
        </w:rPr>
        <w:t>Izvršenje Posebnog dijela Proračuna Grada Osijeka za 2019. po programskoj klasifikaciji</w:t>
      </w:r>
    </w:p>
    <w:p w:rsidR="00110D13" w:rsidRDefault="00110D13" w:rsidP="00AE359B">
      <w:pPr>
        <w:pStyle w:val="Tijeloteksta"/>
        <w:jc w:val="both"/>
        <w:rPr>
          <w:szCs w:val="24"/>
          <w:lang w:val="hr-HR"/>
        </w:rPr>
      </w:pPr>
    </w:p>
    <w:p w:rsidR="00DC666D" w:rsidRPr="00110D13" w:rsidRDefault="00DC666D" w:rsidP="00AE359B">
      <w:pPr>
        <w:pStyle w:val="Tijeloteksta"/>
        <w:jc w:val="both"/>
        <w:rPr>
          <w:szCs w:val="24"/>
          <w:lang w:val="hr-HR"/>
        </w:rPr>
      </w:pPr>
    </w:p>
    <w:tbl>
      <w:tblPr>
        <w:tblW w:w="9847" w:type="dxa"/>
        <w:tblInd w:w="-5" w:type="dxa"/>
        <w:shd w:val="clear" w:color="auto" w:fill="FFFFFF"/>
        <w:tblLook w:val="04A0" w:firstRow="1" w:lastRow="0" w:firstColumn="1" w:lastColumn="0" w:noHBand="0" w:noVBand="1"/>
      </w:tblPr>
      <w:tblGrid>
        <w:gridCol w:w="974"/>
        <w:gridCol w:w="10"/>
        <w:gridCol w:w="10"/>
        <w:gridCol w:w="3401"/>
        <w:gridCol w:w="1559"/>
        <w:gridCol w:w="1466"/>
        <w:gridCol w:w="1511"/>
        <w:gridCol w:w="850"/>
        <w:gridCol w:w="66"/>
      </w:tblGrid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bookmarkStart w:id="9" w:name="RANGE!A2:F3417"/>
            <w:r w:rsidRPr="004E4D58">
              <w:rPr>
                <w:b/>
                <w:bCs/>
                <w:sz w:val="18"/>
                <w:szCs w:val="18"/>
                <w:lang w:val="hr-HR"/>
              </w:rPr>
              <w:t>Organiz.  klasif.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Izvor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Projekt/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Aktivnost</w:t>
            </w:r>
            <w:bookmarkEnd w:id="9"/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4E4D58">
              <w:rPr>
                <w:b/>
                <w:bCs/>
                <w:sz w:val="18"/>
                <w:szCs w:val="18"/>
                <w:lang w:val="hr-HR"/>
              </w:rPr>
              <w:t>VRSTA RASHODA I IZDATAKA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4E4D58">
              <w:rPr>
                <w:b/>
                <w:bCs/>
                <w:sz w:val="18"/>
                <w:szCs w:val="18"/>
                <w:lang w:val="hr-HR"/>
              </w:rPr>
              <w:t xml:space="preserve">Izvorni plan 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2019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4E4D58">
              <w:rPr>
                <w:b/>
                <w:bCs/>
                <w:sz w:val="18"/>
                <w:szCs w:val="18"/>
                <w:lang w:val="hr-HR"/>
              </w:rPr>
              <w:t xml:space="preserve">Tekući plan 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2019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4E4D58">
              <w:rPr>
                <w:b/>
                <w:bCs/>
                <w:sz w:val="18"/>
                <w:szCs w:val="18"/>
                <w:lang w:val="hr-HR"/>
              </w:rPr>
              <w:t xml:space="preserve">Izvršenje 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59B" w:rsidRPr="004E4D58" w:rsidRDefault="00AE359B" w:rsidP="00DC666D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4E4D58">
              <w:rPr>
                <w:b/>
                <w:bCs/>
                <w:sz w:val="18"/>
                <w:szCs w:val="18"/>
                <w:lang w:val="hr-HR"/>
              </w:rPr>
              <w:t xml:space="preserve">Indeks </w:t>
            </w:r>
            <w:r w:rsidRPr="004E4D58">
              <w:rPr>
                <w:b/>
                <w:bCs/>
                <w:sz w:val="18"/>
                <w:szCs w:val="18"/>
                <w:lang w:val="hr-HR"/>
              </w:rPr>
              <w:br/>
              <w:t>3/2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4E4D58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4E4D58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4E4D58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359B" w:rsidRPr="004E4D58" w:rsidRDefault="00AE359B" w:rsidP="00AE359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4E4D58">
            <w:pPr>
              <w:ind w:left="-182" w:right="-151"/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596.650.000,00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4E4D58">
            <w:pPr>
              <w:ind w:left="-182" w:right="-151"/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596.650.000,00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4E4D58">
            <w:pPr>
              <w:ind w:left="-182" w:right="-151"/>
              <w:jc w:val="center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550.289.206,26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8.044.653,00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8.094.653,00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7.341.183,64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90,69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8.044.653,00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8.094.653,00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7.341.183,64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90,69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8.044.653,00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8.094.653,00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7.341.183,64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90,69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3.415.653,00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3.415.653,00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3.397.362,86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3.260.935,68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3.260.935,68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2.797.720,52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2.797.720,52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465.903,00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465.903,00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463.215,16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459.350,60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3.864,56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139.750,00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139.750,00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136.427,18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139.750,00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139.750,00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136.427,18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99.320,00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96,66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40.430,00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40.427,18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40.427,18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427.473,88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A100101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427.473,88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87,24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427.473,88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87,24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158.314,90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81,19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141.645,40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16.669,50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244.682,04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93.588,48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143.713,28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7.380,28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24.476,94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61,19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24.476,94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NABAVA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4231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1.682.000,00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1.371.887,30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1.682.000,00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1.371.887,30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1.682.000,00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1.371.887,30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1.055.002,29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82,88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997.710,40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57.291,89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316.885,01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77,48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316.885,01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2.194.000,00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2.332.000,00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2.144.459,60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1.704.000,00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1.730.807,62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1.704.000,00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1.730.807,62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23.358,63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46,72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23.358,63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1.228.000,00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1.162.248,99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94,65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1.162.248,99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3661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3662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403.200,00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97,39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403.200,00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413.651,98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84,42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413.651,98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84,42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43.072,45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53,84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43.072,45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67,50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3721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343.579,53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26.579,53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3851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DC666D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66D" w:rsidRPr="004E4D58" w:rsidRDefault="00DC666D" w:rsidP="00DC666D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66D" w:rsidRPr="004E4D58" w:rsidRDefault="00DC666D" w:rsidP="00AE359B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66D" w:rsidRPr="004E4D58" w:rsidRDefault="00DC666D" w:rsidP="00AE359B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66D" w:rsidRPr="004E4D58" w:rsidRDefault="00DC666D" w:rsidP="00AE359B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66D" w:rsidRPr="004E4D58" w:rsidRDefault="00DC666D" w:rsidP="00AE359B">
            <w:pPr>
              <w:jc w:val="right"/>
              <w:rPr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15.447.517,00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15.447.517,00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14.231.493,46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15.175.662,00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15.175.662,00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13.980.884,91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15.156.012,00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15.156.012,00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13.961.234,91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4.474.012,00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4.474.012,00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4.391.719,06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98,16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4.139.112,00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4.139.112,00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4.094.524,73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4.139.112,00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4.139.112,00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4.094.524,73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3.512.648,01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99,09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3.512.648,01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594.112,00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594.112,00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581.876,72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576.381,90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5.494,82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334.900,00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334.900,00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297.194,33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88,74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334.900,00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334.900,00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297.194,33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88,74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238.900,00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238.900,00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219.600,00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219.600,00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77.594,33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77.594,33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3.945.000,00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3.945.000,00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3.649.433,20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92,51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3.403.500,00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3.403.500,00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3.190.785,44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3.403.500,00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3.403.500,00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3.190.785,44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1.463.000,00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1.463.000,00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1.454.436,54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680.993,18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773.443,36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1.840.500,00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1.840.500,00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1.668.120,92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1.118.055,11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77.527,71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3236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114.648,00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357.890,10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68.227,98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68,23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3292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68.227,98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OPREME I DR.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143.777,44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84,57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143.777,44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84,57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143.777,44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84,57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143.777,44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159.182,57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159.182,57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98,44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19.687,50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18.946,67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54,13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18.946,67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115.548,40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3294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Čanarine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115.548,40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A100106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ZAŠTITA OD POŽARA I ZAŠTITA NA 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155.687,75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155.687,75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97.867,75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74,71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96.533,75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1.334,00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2.805.650,00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2.805.650,00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2.745.451,33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97,85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2.172.150,06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2.172.150,06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2.170.650,06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98,53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2.170.650,06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SREDSTVA ZA RAD POLITIČKIH STRANKI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189.998,36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189.998,36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189.998,36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189.998,36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186.099,28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186.099,28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63.599,28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77,09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63.599,28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22.442,40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74,81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22.442,40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74,81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22.442,40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74,81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22.442,40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175.650,00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175.650,00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174.761,23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155.111,23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155.111,23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155.111,23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600.525,21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600.525,21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600.525,21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145.180,00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140.913,26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97,06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24.734,51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116.178,75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197.094,95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80,45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197.094,95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308.820,00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262.517,00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85,01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52.614,00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201.003,00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3.085.000,00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3.085.000,00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2.428.756,11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78,73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1.105.559,27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84,27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1.105.559,27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84,27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24.695,86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66,75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24.695,86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1.080.863,41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84,77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512.230,86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302.727,01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3238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265.905,54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1.323.196,84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1.323.196,84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726.924,96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84,72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209.408,76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69.351,20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448.165,00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96.271,88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23,20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4262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96.271,88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GLAVA 20102 VIJEĆA I PREDSTAVNICI NACIONALNIH MANJINA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250.608,55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250.608,55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271.855,00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250.608,55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25.630,36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73,23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25.630,36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73,23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24.936,66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93,05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24.936,66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8,46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26.867,73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26.867,73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26.867,73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26.867,73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206.855,00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206.855,00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198.110,46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95,77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206.855,00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206.855,00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198.110,46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95,77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45.790,00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45.790,00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44.845,63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44.845,63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3.505,83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37.740,00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29.973,88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79,42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8.896,60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21.077,28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114.290,00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115.240,00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115.222,83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87.136,17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10.666,09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17.420,57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4.380,00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4.570,00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4.562,29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4.562,29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RAZDJEL 202 UPRAVNI ODJEL ZA </w:t>
            </w:r>
          </w:p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KOMUNALNO GOSPODARSTVO, 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PROMET I MJESNU SAMOUPRAVU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96.238.728,00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96.778.408,00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90.875.365,19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93,90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GLAVA 20201 UPRAVNI ODJEL ZA </w:t>
            </w:r>
          </w:p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KOMUNALNO GOSPODARSTVO, 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PROMET I MJESNU SAMOUPRAVU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79.918.929,00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80.436.292,00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75.059.754,25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93,32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14.158.929,00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14.617.972,00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14.180.390,77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97,01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53.400.394,41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1.296.700,00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1.192.193,76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1.123.390,00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933.371,02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83,09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13.479,16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0,61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74.433,33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106,33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Izvor 4.7. Tekuće pomoći od izvanproračunskih fondova/korisnika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5.137.264,59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118.227,21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6.004.157,00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5.981.842,00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5.969.333,59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5.513.267,00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5.446.347,00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5.446.346,27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5.513.267,00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5.446.347,00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5.446.346,27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4.727.000,00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4.672.674,00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4.672.673,91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4.672.673,91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786.267,00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773.673,00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773.672,36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766.899,11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6.773,25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490.890,00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535.495,00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522.987,32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97,66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490.890,00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535.495,00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522.987,32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97,66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390.890,00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435.495,00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434.854,42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434.854,42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88.132,90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88,13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88.132,90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36.528.950,00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36.437.400,00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33.840.044,85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92,87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10.265.290,00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10.265.159,70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237.490,49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237.490,49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237.425,00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9.970.000,00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10.027.790,00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10.027.669,21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7.395.000,00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7.523.040,00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7.522.991,12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7.522.991,12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2.504.750,00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2.504.678,09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2.452.928,09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51.750,00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18.464.000,00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18.361.260,00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18.293.780,26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737.000,00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724.730,00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724.115,93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587.000,00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574.730,00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574.255,93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541.535,30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32.720,63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149.860,00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149.860,00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17.607.000,00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17.508.300,00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17.451.437,12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107.960,00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107.952,08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107.952,08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17.407.000,00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17.300.340,00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17.299.510,04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681.749,06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9.117.815,25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7.499.945,73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43.975,00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43.975,00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Izvor 4.2. Tekuće pomoći iz županijskog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118.227,21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118.227,21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69.986,76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69.986,76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69.986,76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69.986,76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3.808.000,00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3.773.900,00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3.672.001,37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1.173.900,00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1.172.001,41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1.173.900,00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1.172.001,41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1.166.107,30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5.894,11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2.499.999,96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2.499.999,96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2.499.999,96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3.529.650,00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3.529.650,00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1.091.993,08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1.329.650,00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1.078.513,92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1.329.650,00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1.078.513,92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1.078.513,92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3.6. Prihodi od sufinanciranja građana/</w:t>
            </w:r>
            <w:r w:rsidR="00DC666D">
              <w:rPr>
                <w:b/>
                <w:bCs/>
                <w:sz w:val="20"/>
                <w:lang w:val="hr-HR"/>
              </w:rPr>
              <w:t xml:space="preserve"> </w:t>
            </w:r>
            <w:r w:rsidRPr="004E4D58">
              <w:rPr>
                <w:b/>
                <w:bCs/>
                <w:sz w:val="20"/>
                <w:lang w:val="hr-HR"/>
              </w:rPr>
              <w:t>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13.479,16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0,61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13.448,91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0,67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13.448,91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4214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437.300,00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437.300,00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447.123,68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102,25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167.142,21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135.600,00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135.600,00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135.442,21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135.442,21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3661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269.981,47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169.981,47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149.981,47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Izvor 4.2. Tekuće pomoći iz županijskog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103.922,45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66,62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103.922,45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66,62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103.922,45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66,62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19.382,11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64,61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19.382,11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74.540,34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98,08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74.540,34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23.877.322,00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24.441.680,00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21.814.443,23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89,25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138.866,33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65,97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114.860,81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63,11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84.860,81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2.704,56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3238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82.156,25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24.005,52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24.005,52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84,23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24.005,52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Aktivnost: ODRŽAVANJE NERAZVRSTANIH CESTA, 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MOSTOVA, PJEŠAČKIH I BICIKLISTIČKIH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23.657.322,00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24.231.180,00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21.675.576,90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89,45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2.431.322,00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2.912.680,00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2.912.679,28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2.431.322,00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2.912.680,00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2.912.679,28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2.912.679,28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14.026.000,00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14.068.410,00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11.570.055,01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82,24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11.026.000,00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10.828.910,00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8.330.646,66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76,93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8.330.646,66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3.239.500,00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3.239.408,35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3.239.408,35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1.196.700,00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1.192.193,76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498.790,24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498.790,24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696.700,00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693.403,52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4126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693.403,52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1.053.390,00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863.384,26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863.390,00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863.384,26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863.384,26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4213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5.137.264,59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5.137.264,59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102,75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5.137.264,59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9.751.500,00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9.822.370,00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9.735.047,63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1.598.000,00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1.668.870,00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1.627.064,01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97,49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1.598.000,00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1.668.870,00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1.627.064,01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97,49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996.435,00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995.422,43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89.078,80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906.343,63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542.365,00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534.771,83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98,60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499,24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370.478,28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161.874,31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96.869,75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96.869,75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147.100,00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72.666,67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22.666,67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75,56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22.666,67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74.433,33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106,33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74.433,33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106,33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74.433,33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7.960.283,62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7.960.283,62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7.679.250,00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7.578.675,00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7.538.959,65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7.538.959,65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291.200,00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291.198,97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4214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291.198,97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120.750,00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130.125,00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130.125,00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4227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120.750,00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3.384.000,00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212.962,50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A115402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SANACIJA DIVLJIH DEPONIJA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212.962,50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212.962,50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212.962,50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212.962,50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GLAVA 20202 JAVNA PROFESIONALNA VATROGASNA POSTROJBA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16.319.799,00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16.342.116,00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15.815.610,94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4.096.429,00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4.118.746,00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3.927.459,64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185.480,30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45,17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4.1.1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118,58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4.2.2. Tekuće pomoći iz županijskog proračuna-PRORAČUNSKI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REDOVNU DJELATNOST JPVP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16.319.799,00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16.342.116,00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15.815.610,94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JPVP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12.869.744,00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12.747.407,00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12.545.367,01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2.446.744,00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2.324.407,00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2.320.367,01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1.909.500,00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1.908.822,55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1.908.822,55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436.744,00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414.907,00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411.544,46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136.857,52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274.602,85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10.225.000,00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8.201.000,00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8.201.000,00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8.201.000,00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8.201.000,00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713.415,67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1.310.584,33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JPVP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1.045.385,00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1.036.371,00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1.036.371,27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600.244,00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600.243,93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600.244,00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600.243,93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600.243,93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Izvor 1.3. Decentralizirana funkcija-vatrogastvo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436.385,00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436.127,00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436.127,34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120.585,00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120.585,00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120.585,00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120.585,00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315.800,00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315.542,00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315.542,34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27.430,47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288.111,87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MATERIJALNI RASHODI JPVP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2.385.070,00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2.538.738,00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2.219.077,66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87,41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1.040.685,00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1.194.095,00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1.006.848,70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8.185,00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8.185,00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468.670,00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468.669,46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160.443,50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51.195,52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257.030,44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194.700,00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194.700,00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192.877,44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99,06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118.406,51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26.970,93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148.675,00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128.186,10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86,22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115.113,08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4.225,00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6.988,02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207.800,00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217.115,00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217.114,70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14.312,50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202.802,20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156.750,00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4231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824.855,00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825.113,00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825.112,66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566.762,00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566.761,66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37.128,39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108.608,20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305.483,49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9.857,76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20.933,82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84.750,00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216.161,00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216.161,00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216.161,00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58.851,64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122.451,83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24.187,52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3238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6.411,26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4.258,75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184.685,30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89,22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3211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476,66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100.076,88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161,68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32.075,63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1.536,00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3.552,25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61.942,00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6.914,56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30,87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36.005,90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156,55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5.833,33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30.172,57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21.418,30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15.219,20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2.171,30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4.027,80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19.793,00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19.793,00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4.1.1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118,58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118,58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4.2.2. Tekuće pomoći iz županijskog proračuna-PRORAČUNSKI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FINANCIJSKI RASHODI JPVP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14.795,00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75,48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14,20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343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22,08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720,31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RAZDJEL 203 UPRAVNI ODJEL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ZA GOSPODARSTVO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39.654.253,00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39.519.283,00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36.923.933,09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GLAVA 20301 UPRAVNI ODJEL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ZA GOSPODARSTVO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39.654.253,00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39.519.283,00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36.923.933,09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93,43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38.262.273,00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38.127.303,00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36.069.836,26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1.112.080,00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1.112.080,00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574.205,36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279.891,47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1.493.173,00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1.450.693,00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1.434.779,17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1.387.273,00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1.343.973,00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1.334.510,51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1.387.273,00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1.343.973,00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1.334.510,51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1.191.300,00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1.148.000,00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1.144.977,96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1.144.977,96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195.973,00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195.973,00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189.532,55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96,71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187.854,42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1.678,13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106.720,00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100.268,66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106.720,00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100.268,66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90.900,00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84.455,93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92,91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84.455,93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15.820,00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15.812,73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15.812,73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36.966.000,00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36.873.510,00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34.906.304,93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94,66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219.633,75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82,57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219.633,75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82,57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184.633,75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83,54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77.687,50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26.396,25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69.900,00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3238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Čanarine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2.697.500,00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2.289.254,16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84,87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2.697.500,00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2.289.254,16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84,87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3512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990.000,00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694.299,98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85,98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3523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244.299,98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4.954,18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1,65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4.954,18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4511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5.325.000,00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5.275.000,00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3.837.417,02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5.325.000,00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5.275.000,00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3.837.417,02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72,75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220.815,04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73,61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220.815,04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62,08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4.775.000,00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4.725.000,00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3.503.114,48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74,14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3.503.114,48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3661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76.237,50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42,35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76.237,50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28.060.000,00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28.060.000,00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27.665.000,00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27.665.000,00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27.590.000,00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27.590.000,00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3861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220.108,53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220.110,00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220.108,53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220.108,53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279.891,47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279.891,47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279.891,47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1041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582.848,99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48,77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1.195.080,00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582.848,99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48,77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8.643,63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10,41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659,50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2,64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659,50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3831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7.984,13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4227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7.984,13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1.112.080,00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1.112.080,00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574.205,36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51,63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498.830,81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498.830,81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49.680,00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25.374,55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51,08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25.374,55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15,15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132.400,00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132.400,00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RAZDJEL 204 UPRAVNI ODJEL ZA 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DRUŠTVENE DJELATNOSTI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206.439.109,00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206.446.105,00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199.284.518,84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96,53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378F4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GLAVA 20401 UPRAVNI ODJEL ZA </w:t>
            </w:r>
          </w:p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DRUŠTVENE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61.563.351,00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61.529.526,00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59.796.513,21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55.173.341,00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55.139.516,00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54.706.121,33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99,21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3.9.2. Prihodi od sponzorstva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441.100,00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441.100,00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380.510,37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86,26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4.466.381,51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78,28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2.145.884,00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2.145.884,00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2.127.657,48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2.022.684,00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2.022.684,00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2.020.407,09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2.022.684,00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2.022.684,00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2.020.407,09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1.733.320,00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1.733.317,50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1.733.317,50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292.684,00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289.364,00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287.089,59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99,21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284.437,12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2.652,47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123.200,00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123.200,00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107.250,39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87,05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123.200,00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123.200,00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107.250,39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87,05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92.940,00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82,85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30.260,00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30.250,39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30.250,39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3.097,53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3.097,53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3.097,53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3.097,53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30,98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3.097,53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8.095.997,00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8.063.287,00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7.684.460,12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95,30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1.023.334,00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1.023.334,00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983.074,51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96,07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1.023.334,00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1.023.334,00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983.074,51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96,07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214.741,23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84,21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214.741,23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768.334,00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768.334,00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768.333,28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768.333,28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4.671.933,00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4.630.773,00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4.400.427,91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95,03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4.514.833,00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4.473.673,00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4.301.917,54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96,16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1.731.800,00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1.689.220,00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1.650.330,09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97,70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33.040,00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1.617.290,09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2.703.033,00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2.704.453,00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2.651.587,45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98,05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2.646.714,53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4.872,92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157.100,00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157.100,00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98.510,37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62,71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157.100,00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157.100,00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98.510,37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62,71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98.510,37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613.610,00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613.610,00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602.035,10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613.610,00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613.610,00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602.035,10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98,11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62.610,00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62.610,00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61.635,10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98,44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3434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61.635,10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541.000,00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540.400,00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540.400,00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359.230,00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350.790,00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302.947,65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359.230,00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350.790,00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302.947,65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242.040,00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198.340,08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81,95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188.840,08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108.750,00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108.750,00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104.607,57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96,19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104.607,57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568.700,00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597.500,00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568.700,00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3691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482.500,00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468.700,00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97,14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468.700,00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96.890,00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76.887,45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96.890,00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76.887,45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79,36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61.247,49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61.247,49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15.640,00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15.639,96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4241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15.639,96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150.387,50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4126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150.387,50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5.242.470,00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5.237.420,00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5.225.052,97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223.000,00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216.950,00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209.069,87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96,37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132.950,00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127.069,87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95,58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104.600,00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99.370,00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97.589,72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34.668,75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30.472,60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26.698,37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15.580,00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14.375,01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92,27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3241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14.375,01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15.105,14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83,92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12.101,05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3.004,09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94,12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93,83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39.800,00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3241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374.285,31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374.285,31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61.275,35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15.644,00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33.400,00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12.231,35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70,18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3241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7.809,96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79,69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7.737,96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238.000,00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1.554.470,00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1.554.470,00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1.553.762,08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1.110.970,00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1.110.970,00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1.110.262,08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3.198,03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3.198,03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916.570,00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916.570,00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915.976,39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55.168,75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118.125,00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526.217,64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3238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7.420,00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209.045,00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79.994,92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3241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79.994,92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111.200,00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111.092,74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49.598,94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3295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11.012,24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49.481,56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3.9.2. Prihodi od sponzorstva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142.500,00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T105202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Tekući projekt: HRVATSKA U RITMU EUROPE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165.935,71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165.935,71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145.920,00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145.920,00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145.908,67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31.337,50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3237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102.571,17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10.027,04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99,47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lastRenderedPageBreak/>
              <w:t>3241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10.027,04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gridAfter w:val="1"/>
          <w:wAfter w:w="66" w:type="dxa"/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40.313.940,00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40.313.940,00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40.243.131,45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105301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18.621.640,00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18.621.640,00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18.621.640,00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18.686.940,00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18.686.940,00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21.692.300,00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21.627.000,00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21.556.191,45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AE359B" w:rsidRPr="004E4D58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21.692.300,00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21.627.000,00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21.556.191,45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841.750,00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806.750,00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775.262,50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96,10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48.000,00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93.750,00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3235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633.512,50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43.950,00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27.023,53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61,49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27.023,53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19.383.320,00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19.377.820,00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19.377.679,50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19.377.679,50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99.932,23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99.932,23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869.980,00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869.980,00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869.980,00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3861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869.980,00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26.313,69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55,40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26.313,69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5.758.995,00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4.513.113,66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78,37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K115806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Kapitalni projekt: "Education for Sustainibility - Green and Energy Efficient Schools - ES-GEES"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5.758.995,00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4.513.113,66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78,37</w:t>
            </w:r>
          </w:p>
        </w:tc>
      </w:tr>
      <w:tr w:rsidR="00AE359B" w:rsidRPr="004E4D58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49.650,00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53.585,00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46.732,15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87,21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19.909,00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18.919,00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18.455,63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97,55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18.455,63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3.256,00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3.045,18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93,53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3.045,18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2.718,00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1.265,01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46,54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1.265,01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6.060,00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6.055,38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6.055,38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879,90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504,90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375,00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4.965,00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4.720,00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17.032,00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17.032,00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17.031,05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17.031,05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4.466.381,51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78,28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112.818,00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112.818,00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104.581,89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92,70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104.581,89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19.406,00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19.406,00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17.256,01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88,92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3132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17.256,01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16.079,00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16.079,00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7.168,59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44,58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3211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7.168,59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34.315,00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34.313,83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34.313,83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2.862,00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2.861,10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3233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2.861,10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28.135,00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3299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1.408.200,00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1.408.200,00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1.019.932,31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72,43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3531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1.019.932,31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362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4.018.000,00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3.987.085,00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3.183.758,48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79,85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3621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Tekuće pomoći međunarodnim organizacijama te institucijama i tijelima EU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3.183.758,48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96.510,00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96.510,00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96.509,30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4E4D58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4E4D58" w:rsidTr="00C42854">
        <w:trPr>
          <w:trHeight w:val="20"/>
        </w:trPr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4212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4E4D58" w:rsidRDefault="00AE359B" w:rsidP="00DC666D">
            <w:pPr>
              <w:jc w:val="lef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96.509,30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4E4D58" w:rsidRDefault="00AE359B" w:rsidP="00AE359B">
            <w:pPr>
              <w:jc w:val="right"/>
              <w:rPr>
                <w:sz w:val="20"/>
                <w:lang w:val="hr-HR"/>
              </w:rPr>
            </w:pPr>
            <w:r w:rsidRPr="004E4D58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56.833.311,00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56.833.311,00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57.353.214,22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100,91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37.558.145,00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37.558.145,00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37.521.411,32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63.571,25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17.144.926,00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17.144.926,00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17.606.421,23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102,69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101.706,78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122,73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4.9.1. Tekuće pomoći iz gradskih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1.592.741,20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105,48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5.2.1. Kapitalne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146.839,85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106,02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23.582,59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55.827.311,00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55.827.311,00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56.351.786,81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A105401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40.624.325,00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40.624.325,00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40.649.405,38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27.130.598,00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27.130.598,00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27.118.294,90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23.094.919,00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23.094.919,00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23.084.358,50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23.084.358,50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4.035.679,00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4.035.679,00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4.033.936,40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315.615,00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3.718.321,40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11.983.727,00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11.983.727,00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11.938.369,28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10.427.750,00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10.427.750,00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10.733.745,69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10.733.745,69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1.555.977,00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1.555.977,00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1.204.623,59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1.201.238,82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3.384,77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4.9.1. Tekuće pomoći iz gradskih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1.592.741,20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1.223.679,51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1.223.679,51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369.061,69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364.661,69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4.400,00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4.176.483,00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4.176.483,00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4.103.114,17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2.844.547,00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2.844.547,00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2.844.047,00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1.783.846,00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1.783.846,00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1.783.846,00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1.783.846,00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1.060.701,00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1.060.701,00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1.060.201,00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48.413,60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969.329,40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42.458,00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1.331.936,00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1.331.936,00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1.259.067,17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1.106.686,00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1.106.686,00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1.014.280,56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1.014.280,56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244.786,61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51.594,46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97.352,34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95.839,81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10.207.830,00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10.207.830,00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10.775.085,99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105,56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5.900.427,00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5.900.427,00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5.900.427,00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4.760.427,00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4.760.427,00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4.760.427,00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435.000,00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2.227.054,74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1.937.618,84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139.799,44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10.631,79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10.322,19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72.546,84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272.973,49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482.781,82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153.745,50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45.350,19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12.602,16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50.263,75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49.736,25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63.571,25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53.571,25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53.571,25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3.793.163,00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3.793.163,00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4.343.725,30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1.441.640,00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1.441.640,00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1.432.692,94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157.747,50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302.719,55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683.421,36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135.419,00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139.962,03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13.423,50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834.030,00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834.030,00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977.402,03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117,19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107.866,84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219.357,29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10.100,00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191.744,65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247.979,56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135.722,66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8.825,00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55.806,03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165.231,50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97,14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165.231,50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320.070,68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20.816,79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6.484,43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187.736,90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102.592,56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381.393,00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381.393,00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707.946,88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185,62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361.673,88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141.785,17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64.928,40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108.809,43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116.389,57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116.389,57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623.991,70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623.991,70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243.440,00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243.440,00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243.440,00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243.440,00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122,73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122,73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5.2.1. Kapitalne donacije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146.839,85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45.045,91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42.772,91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72.145,94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72.145,94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29.648,00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20.998,00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8.300,00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23.582,59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10.206,31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10.206,31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13.376,28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133,76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13.376,28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38.673,00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38.673,00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67.832,37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175,40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2.572,89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2.572,89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Kamate za primljene kredite i zajmove od međunarodnih organizacija, institucija i tijela EU te inozemstvom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2.572,89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65.259,48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65.259,48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64.932,31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23,32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303,85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756.348,90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756.348,90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96,97</w:t>
            </w:r>
          </w:p>
        </w:tc>
      </w:tr>
    </w:tbl>
    <w:p w:rsidR="00C42854" w:rsidRDefault="00C42854">
      <w:r>
        <w:br w:type="page"/>
      </w:r>
    </w:p>
    <w:tbl>
      <w:tblPr>
        <w:tblW w:w="9847" w:type="dxa"/>
        <w:tblInd w:w="-5" w:type="dxa"/>
        <w:shd w:val="clear" w:color="auto" w:fill="FFFFFF"/>
        <w:tblLook w:val="04A0" w:firstRow="1" w:lastRow="0" w:firstColumn="1" w:lastColumn="0" w:noHBand="0" w:noVBand="1"/>
      </w:tblPr>
      <w:tblGrid>
        <w:gridCol w:w="994"/>
        <w:gridCol w:w="3401"/>
        <w:gridCol w:w="1559"/>
        <w:gridCol w:w="1466"/>
        <w:gridCol w:w="1511"/>
        <w:gridCol w:w="916"/>
      </w:tblGrid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544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756.348,90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756.348,90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OPREMANJE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899.720,63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A105502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OPREMANJE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899.720,63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899.720,63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193.750,00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193.750,00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193.527,50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193.527,50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706.250,00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706.250,00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706.193,13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706.193,13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101.706,78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101.706,78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101.706,78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100.692,50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77.465,96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23.226,54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1.014,28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1.014,28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50.241.204,00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50.263.064,00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44.121.864,13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87,78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9.842.211,00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9.863.921,00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8.924.693,56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90,48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13.617.483,00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13.617.633,00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13.617.634,87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2.624.108,00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2.624.108,00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2.137.720,15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81,46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11.875.534,00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11.875.534,00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9.702.751,66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81,70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4.109.674,00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4.109.674,00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3.847.035,29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93,61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186.490,00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186.490,00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136.347,63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73,11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4.3.2. Kapitalne pomoći iz državnog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1.850.200,00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1.850.200,00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1.631.291,13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88,17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4.4.1. Kapitalne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1.777.514,50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74,88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1.786.763,00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1.786.763,00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827.760,16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46,33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636.884,73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71,62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4.8.1. Kapitalne pomoći  temeljem prijenosa EU sredstava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499.790,33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104,12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379.986,00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379.986,00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285.674,91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75,18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5.2.1.  Kapitalne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191.909,00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191.909,00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86.714,74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45,19</w:t>
            </w:r>
          </w:p>
        </w:tc>
      </w:tr>
      <w:tr w:rsidR="00AE359B" w:rsidRPr="00DD09CB" w:rsidTr="00750F1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32.978,00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32.978,00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10.050,47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30,48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1060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15.509.845,00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15.401.420,00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14.411.726,03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3.081.842,00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3.197.672,00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3.092.638,29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96,72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111.924,00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111.924,00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55.211,16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69.844,00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69.844,00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35.501,48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34.901,48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7.915,00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7.100,00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5.816,55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2.327,05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437,00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14.480,00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5.978,13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1.352,59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4.625,54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2.969.918,00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3.085.748,00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3.037.427,13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234.380,04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228.839,04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213.411,39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93,26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179.700,77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31.826,62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1.884,00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877.020,48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937.536,48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932.520,49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670.448,18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2.997,28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45.998,68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161.392,79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35.468,42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16.215,14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1.581.380,79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1.633.625,79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1.632.561,56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292.055,39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133.366,43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14.932,29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742.846,52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90.531,20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18.726,48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74.502,50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146.023,26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119.577,49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107.514,90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117.098,90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99.292,05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84,79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11.589,60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11.775,00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21.175,01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54.752,44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164.283,79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163.455,79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156.142,90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95,53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155.393,44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3433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4,06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745,40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5.192,00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3.498,74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796,16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2.702,58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12.428.003,00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12.203.748,00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11.319.087,74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92,75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137.920,00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159.630,00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142.310,97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34.850,00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34.850,00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3.878,40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3.878,40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30.046,31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66,52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786,25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17.260,06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63.460,00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61.536,26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61.536,26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8.759.482,00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8.513.517,00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8.207.119,53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96,40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6.350.579,00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6.200.879,00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5.968.082,96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40.090,27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5.927.992,69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2.331.403,00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2.239.013,00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2.178.211,83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1.854.919,20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109.482,96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73.625,00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60.824,74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52.994,74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1.894.006,00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1.894.006,00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1.622.767,03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85,68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40.223,00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40.223,00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8.908,04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8.908,04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7,26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2.592,00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1.535,70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14,63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1.535,70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267.592,00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267.592,00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185.083,33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157.263,60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3.416,34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14.622,71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9.780,68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538.365,00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538.365,00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340.822,33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202.241,54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-30.108,65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17.541,52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72.646,83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70.342,42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8.158,67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650.413,00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650.413,00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783.056,90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114.606,84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160.637,38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4.521,26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58.912,94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24.379,67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9.319,50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158.986,24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48.731,74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202.961,33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1.172,00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1.172,00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301.106,00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301.106,00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272.063,44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90,35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17.601,62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66.317,24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1.935,00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18.381,30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167.828,28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26.134,30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24.283,07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165,88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1.095,21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590,14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1.398,99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279,80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1.398,99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75.204,00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75.204,00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69.847,06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1.702,83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1.702,83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16.704,00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13.339,35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12.803,35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17.269,40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138,16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6.931,50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3.904,00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6.433,90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16.582,78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8.781,00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2.708,93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20.952,70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95,24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3295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41,25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20.911,45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1.335.750,00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1.335.750,00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1.127.177,11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13.259,24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10.653,24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2.606,00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262.791,92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55,68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67.725,70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102.795,79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44.147,98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4.107,42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37.858,72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6.156,31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744.071,78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121,98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688.374,53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12.478,75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8.976,89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4.777,98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18.871,39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10.104,74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50.803,97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48,16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21.131,21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29.108,88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563,88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56.250,20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56.250,20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1.419,36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1.419,36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869,36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195.243,00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195.243,00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138.746,18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54.173,60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52.479,04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1.694,56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55.055,00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55.055,00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24.324,36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11.344,73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12.979,63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19.660,85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9.272,10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5.268,75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28.815,00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28.815,00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13.194,88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45,79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3293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12.714,88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27.392,49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17.392,49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28.978,00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28.978,00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9.700,50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1.866,77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24,56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1.866,77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15.378,00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7.600,55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254,23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7.007,40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338,92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233,18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23,32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233,18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25.285.729,00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25.285.761,00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20.383.585,37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7.163.209,00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7.163.209,00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6.053.370,29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84,51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7.163.209,00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7.163.209,00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6.053.370,29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6.881.559,00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6.881.559,00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5.966.022,36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53.974,46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5.838.150,91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1.746,10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11.715,67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53.770,22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6.665,00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137.283,00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137.283,00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45.006,35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3.695,05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16.556,26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6.240,25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8.174,00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9.440,79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22.008,11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20,08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7.046,01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378,97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13.583,13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3.193,34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3.193,34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17.140,13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59,58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17.140,13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148.743,00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148.743,00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114.045,71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76,67</w:t>
            </w:r>
          </w:p>
        </w:tc>
      </w:tr>
      <w:tr w:rsidR="00AE359B" w:rsidRPr="00DD09CB" w:rsidTr="00750F1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5.1.2. Tekuće donacije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148.743,00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148.743,00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114.045,71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114.330,00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114.330,00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76.296,56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74.538,56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9.486,46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2.552,50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639,63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942,58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5.351,75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23.561,19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336,59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5.810,48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11.808,27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5.429,94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4.701,50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-4.277,50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8.979,00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1.883.452,00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1.883.452,00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1.536.608,36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81,58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22.385,00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22.385,00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20.599,66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10.370,16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10.370,16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2.142,69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2.137,54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7.939,71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6.429,77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111,10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93.210,00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74.847,11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80,30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4.919,79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4.919,79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40.315,00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40.315,00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33.886,28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33.886,28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811,77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811,77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6.305,11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126,10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3.673,64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2.631,47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31.595,00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31.595,00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25.543,50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25.543,50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2.055,60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297,60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1.567.787,00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1.567.787,00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1.296.353,44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82,69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10.458,46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10.458,46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65.019,36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65.019,36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1.778,37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1.778,37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21.222,00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21.222,00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5.410,58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5.110,58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431.920,00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431.920,00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478.961,22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110,89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220.444,69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102.596,00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102.596,00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69.157,40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13.453,75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7.442,72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28.007,99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10.742,80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8.670,14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104.116,00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104.116,00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106.519,56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9.170,00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24.311,65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14.438,88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58.599,03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1.442,34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1.442,34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544.939,00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544.939,00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399.140,00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73,24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399.140,00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15.423,60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15.423,60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70.922,81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70.922,81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187.500,00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187.500,00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72.119,74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72.119,74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185.070,00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185.070,00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134.928,27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14.268,00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14.268,00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11.481,08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80,47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11.481,08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5.802,00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5.802,00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5.141,69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88,62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5.141,69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4.480,00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4.480,00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3.589,95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3.589,95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-339,69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-3,07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-339,69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36.808,71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8.097,74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21.122,36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6.939,53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75.963,00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75.963,00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64.584,19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15.855,14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1.818,82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297,33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43.905,70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2.617,20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26.410,00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26.410,00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12.642,34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1.856,81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10.785,53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6.994,02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4.519,02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64,56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4.519,02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2.885,86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1.295,96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1.295,96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179,90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STRUČNO OSPOSOBLJAVANJE I STJECANJE PRVOG RADNOG ISKUSTVA-PRIPRAVNIŠTVO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636.884,73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71,62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889.196,00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636.884,73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159.601,00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159.601,00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175.155,70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175.155,70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52,63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11.472,00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11.472,00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8.800,00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5.891,25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5.891,25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693.673,00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693.673,00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442.441,94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442.441,94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10.895,84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10.895,84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7.900.344,00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7.900.344,00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6.949.792,20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87,97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4.856.963,00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4.856.963,00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4.523.092,89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3.881.861,00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3.868.011,00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3.662.468,61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94,69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3.662.468,61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193.453,00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200.453,00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171.233,02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171.233,02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691.199,00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696.088,00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621.295,49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89,26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616.362,04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4.933,45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90.450,00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92.411,00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68.095,77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73,69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68.095,77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3.043.381,00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3.043.381,00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2.426.699,31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876.308,00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876.308,00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811.921,39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811.921,39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6.821,00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7.523,09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7.523,09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82.110,00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82.110,00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62.368,32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4.747,47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57.261,59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359,26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3.288,00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1.522,05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1.522,05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1.957.460,00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1.957.460,00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1.470.585,31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6.758,20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1.458.000,72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68.824,00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71,69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68.824,00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705,29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705,29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3.249,86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1.899,87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1.349,99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ADHD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21.655,90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67,67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21.655,90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2.905,90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64,58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2.861,27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15.686,00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15.686,00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1.430,54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9,12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8.886,00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8.886,00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201,11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201,11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18,01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260,28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769,15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769,15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769,15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4.758,61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4.758,61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4.309,81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195,90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1.074,00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3.235,81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448,80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448,80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194.253,00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194.285,00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233.502,25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120,19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79.253,00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79.285,00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79.282,87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63.592,00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63.591,29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63.591,29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5.163,00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5.163,00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10.528,58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10.441,11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154.219,38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134,10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96.078,29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1.067,54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96.078,29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1.794,24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964,64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747,60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13.189,17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9.977,17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3.212,00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1.213,45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1.742,30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14.350,00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13.340,00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25.851,93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517,04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6.851,93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1.055.567,44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73,05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1.055.567,44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423.537,92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77,01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423.537,92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54.672,26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54.672,26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70.619,94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85,60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70.069,15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56.727,51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126,06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31.773,93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23.268,10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1.685,48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308.783,73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4.507,77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183.962,18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24.051,92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93.978,07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1.853,80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98.585,02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237,55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4.115,62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3.010,63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16.136,66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14.268,36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3.917,00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10.242,66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14.248,84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32.645,25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42.641,06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16,40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6.304,96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2.470,00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28.866,10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459.191,10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143,50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4.8.1. Kapitalne pomoći  temeljem prijenosa EU sredstava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459.191,10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143,50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34.553,63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34.553,63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12.328,50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6.755,35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5.573,15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11.832,00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11.832,00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58,33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6.902,00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43.829,58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219,15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13.345,16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13.943,98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10.570,81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5.969,63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187.492,91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390,61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38.827,47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140.033,04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3.007,40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148.033,98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3.700,85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249,73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6.607,65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1.989,11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139.187,49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1.355,13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1.355,13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5.006,05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5.006,05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19.689,32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19.689,32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2.101.429,82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74,56</w:t>
            </w:r>
          </w:p>
        </w:tc>
      </w:tr>
      <w:tr w:rsidR="00AE359B" w:rsidRPr="00DD09CB" w:rsidTr="00750F1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323.915,32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367.879,00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367.879,00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269.899,79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73,37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269.899,79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67.332,00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67.332,00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44.533,65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66,14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44.533,65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9.481,88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9.481,88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1.777.514,50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1.489.378,00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1.482.898,00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1.216.733,76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1.216.733,76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179.874,94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179.874,94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271.241,00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271.241,00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201.915,68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74,44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199.128,12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2.787,56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98.323,46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96.113,46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14.095,00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6.095,00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66.580,00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66.571,66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66.571,66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352.146,55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352.146,55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57.305,71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52,43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30.048,01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27.257,70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331.900,00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246.522,01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5.572,00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235.808,76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1.393,08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1.393,08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32.692,00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32.692,00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14.233,75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14.233,75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1.764.763,00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1.764.763,00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814.882,01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46,18</w:t>
            </w:r>
          </w:p>
        </w:tc>
      </w:tr>
      <w:tr w:rsidR="00AE359B" w:rsidRPr="00DD09CB" w:rsidTr="00750F1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9.836,50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9.836,50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5.836,50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1.746.763,00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1.746.763,00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805.045,51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15.593,00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15.593,00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1.447.839,00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1.447.839,00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668.708,28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636.824,00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29.522,28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2.362,00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18.086,81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7.378,62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5.731,42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2.860,63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1.480,14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636,00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54.319,00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44.284,00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8.985,00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71.330,00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71.330,00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55.988,70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78,49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2.953,59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16.786,85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36.248,26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100,64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7.842,08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7.842,08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Ja raSTEM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7.720,63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25,74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7.720,63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3.941,00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1.457,00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2.484,00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3.779,63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3.779,63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40.599,23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25,37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4.8.1. Kapitalne pomoći  temeljem prijenosa EU sredstava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40.599,23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25,37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7.466,21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2.312,00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5.154,21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3.909,44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2.909,44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16.477,90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16.368,00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12.745,68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12.745,68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7.928.047,00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8.103.420,00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7.884.220,34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10.890,72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32,03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10.890,72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10.890,72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10.890,72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OPREMANJE 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7.857.117,00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8.032.490,00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7.845.632,03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97,67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3.472.700,00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3.472.668,00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3.278.777,06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352.519,50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352.519,50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341.699,31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97,63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341.699,31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2.563.003,15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763.130,29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1.654.872,86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145.000,00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7.668,00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6.555,10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6.555,10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675.905,00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1.030.631,85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152,48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24.030,00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1.479,00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1.479,00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646.575,00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1.005.152,98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155,46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710.316,27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26.976,44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127.781,31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33.861,32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13.066,29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93.151,35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23.999,87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23.999,87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561.941,00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561.941,00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340.034,08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2.851,00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2.851,00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50F11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164,50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532.660,00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532.660,00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326.493,93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199.628,03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12.346,62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18.316,80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9.842,90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14.748,87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71.610,71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26.330,00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26.330,00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13.375,65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50,80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13.375,65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49.730,00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21.859,06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44.355,00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44.355,00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21.484,06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48,44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10.352,16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6.131,90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1.206.137,00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1.206.137,00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1.423.504,74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48.027,02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213,45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38.946,51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9.080,51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70.598,40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70.598,40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4.033,00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571.309,00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571.309,00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507.768,74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150.025,04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26.998,45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17.990,00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49.080,00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24.810,00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238.865,25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537.538,00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537.538,00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793.077,58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147,54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793.077,58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4.3.2. Kapitalne pomoći iz državnog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1.850.200,00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1.850.200,00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1.631.291,13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334,50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334,50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11.414,15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17,64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11.414,15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1.785.500,00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1.785.500,00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1.619.542,48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90,71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1.619.542,48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4.4.1. Kapitalne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4.6.1. Tekuće pomoći temeljem prijenosa EU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24.469,40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128,79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24.469,40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143,94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19.246,40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2.640,00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1.899,00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5.2.1.  Kapitalne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191.909,00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191.909,00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86.714,74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182.583,00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182.583,00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79.880,60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64.430,60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15.450,00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9.326,00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9.326,00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6.834,14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6.834,14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349,97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349,97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349,97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OPREMANJE 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36.930,00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92,20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92,20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27.697,59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1.517.583,00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1.472.463,00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1.442.332,39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1.517.583,00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1.472.463,00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1.442.332,39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97,95</w:t>
            </w:r>
          </w:p>
        </w:tc>
      </w:tr>
      <w:tr w:rsidR="00AE359B" w:rsidRPr="00DD09CB" w:rsidTr="00B92395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99.876,03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76,83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99.876,03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99.876,03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1.342.463,00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1.342.456,36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1.342.463,00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1.342.456,36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1.342.456,36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30.858.930,00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30.873.930,00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31.059.119,80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13.134.800,00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13.149.800,00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13.132.319,80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2.427.080,00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2.427.080,00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2.509.750,00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103,41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2.280.000,00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102,24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12.934.800,00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12.934.800,00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13.004.800,00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100,54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4.8.1. Kapitalne pomoći  temeljem prijenosa EU sredstava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28.107.884,00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28.107.884,00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28.151.005,80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23.008.885,00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23.008.885,00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22.712.367,00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98,71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10.919.245,00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10.919.245,00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10.919.245,00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9.152.900,00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9.152.900,00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9.152.900,00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9.152.900,00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1.766.345,00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1.766.345,00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1.766.345,00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158.294,00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1.594.749,00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13.302,00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2.306.595,00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2.306.595,00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2.270.182,00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2.208.427,00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2.208.427,00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306.595,00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306.595,00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61.755,00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20,14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61.755,00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9.783.045,00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9.783.045,00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9.522.940,00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8.194.062,00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8.194.062,00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8.194.062,00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8.194.062,00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1.588.983,00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1.588.983,00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1.328.878,00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83,63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1.328.878,00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693.785,00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682.485,00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718.125,00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105,22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285.700,00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99.785,00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99.785,00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126.800,00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127,07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99.785,00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99.785,00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126.800,00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127,07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126.800,00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305.625,00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102,90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305.625,00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102,90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305.625,00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A107003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4.239.214,00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4.253.814,00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4.602.389,00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108,19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1.642.555,00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1.657.155,00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1.657.155,00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38.453,95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222.171,05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33.212,29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109.271,93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325.676,68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46.520,37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5.318,73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504.155,00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518.755,00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518.755,00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47.005,32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15.300,42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70.450,00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25.870,11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108.903,80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140.332,82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7.604,03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103.288,50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311.400,00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28.669,20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24.012,54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18.344,04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374,22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2.596.659,00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2.596.659,00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2.945.234,00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444.742,00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127,43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176.856,00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251.596,00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4.010,00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12.280,00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530.054,00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30.210,00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119.729,00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344.241,00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27.001,00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4.622,00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4.251,00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1.519.806,00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147.574,00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110.447,00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129.925,00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22.245,00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235.638,00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1.554,00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490.791,00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64.434,00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317.198,00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28.840,00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28.840,00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28.840,00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28.840,00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386.819,00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386.819,00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421.792,00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109,04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17.208,00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18.667,00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14.023,00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9.402,00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317.386,00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44.781,00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162.700,00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118.124,80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72,60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45.219,80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72,12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18.534,91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78,04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Kamate za primljene kredite i zajmove od kreditnih i ostalih 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18.534,91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26.684,89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24.446,64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2.238,25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72.905,00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4.026,00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Kamate za primljene kredite i zajmove od kreditnih i ostalih financijskih institucija izvan javnog sektora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4.026,00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68.879,00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38.016,00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997,00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21.259,00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8.607,00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2.118.796,00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2.133.796,00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2.462.615,00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PROGRAMSKA DJELATNOST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2.118.796,00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2.133.796,00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2.462.615,00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115,41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1.114,40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187.661,35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36.224,25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112.768,00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544,77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54.480,00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54.480,00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37.588,00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37.588,00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1.966.751,00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113,69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243.042,00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36.958,00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1.548.653,00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119,13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68.363,00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1.363.862,00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116.428,00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118.098,00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118,10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118.098,00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4.2.1.  Tekuće pomoći iz županijskog proračuna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158.096,00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158.096,00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445.499,00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445.499,00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70,46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313.249,00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248.316,00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49,66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31.538,00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9.838,00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206.940,00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64.933,00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64.933,00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4.8.1. Kapitalne pomoći  temeljem prijenosa EU sredstava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132.250,00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5.845.970,00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5.845.970,00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5.848.655,03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4.540.325,00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4.540.325,00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4.540.325,00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153.535,00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966.645,00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966.645,00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972.581,36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100,61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5.944,14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B92395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34.269,53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1075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4.907.800,00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4.907.800,00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4.921.994,07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4.136.900,00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4.136.900,00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4.138.304,68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4.003.800,00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4.003.800,00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4.003.800,00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3.301.000,00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3.301.000,00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3.301.000,00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168.800,00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168.800,00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168.800,00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168.800,00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534.000,00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47.616,12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486.383,88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52.629,24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52.629,24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52.629,24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81.875,44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52.720,33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105,44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52.720,33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22.740,00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22.740,00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6.415,11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6.415,11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753.900,00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753.900,00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763.280,15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101,24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286.525,00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286.525,00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286.525,00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11.025,00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40.255,80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25.179,39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25.179,39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15.076,41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125,64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15.076,41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423.375,00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423.375,00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430.555,21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90.175,00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90.175,00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97.479,16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108,10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68.795,16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25.584,00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60.300,00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50.175,96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24.669,00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17.944,27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1.004,32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6.558,37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212.400,00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212.400,00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220.893,79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14.696,21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1.453,50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10.078,75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7.031,92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7.361,70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1.455,00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53.565,58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22.058,76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103.192,37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61.908,80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3.625,78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44.505,06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3.160,00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10.299,21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4.7.1. Tekuće pomoći od izvanproračunskih fondova/korisnika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5.944,14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5.944,14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5.944,14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20.409,24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120,05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20.409,24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1.658,51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Kamate za primljene kredite i zajmove od kreditnih i ostalih 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1.658,51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18.750,73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125,00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16.322,05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944,01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793.170,00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793.170,00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783.973,66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98,84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494.876,21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AE359B" w:rsidRPr="00DD09CB" w:rsidTr="00B92395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2.2. Vlastiti prihodi-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60.649,96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60.649,96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60.649,96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373.226,25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4.462,54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4.462,54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368.763,71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346.280,32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22.483,39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21.916,25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21.916,25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38.083,75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23.083,75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 Tekuće donacije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T107601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SLUK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289.170,00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289.170,00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289.097,45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153.270,00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153.270,00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153.270,00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5.993,25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9.635,25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33.022,40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87.510,64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17.108,46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28.730,00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18.097,45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1.516,25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6.948,20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1.648,38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2.141,00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3.158,82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96,47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5.1.2.  Tekuće donacije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9.680,00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9.680,00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6.005,00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3.175,00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11.320,00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11.320,00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11.320,00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6.864,00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4.456,00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142.687,30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142.687,30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48.417,77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33.900,72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26.431,90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7.468,82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14.517,05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14.517,05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34.269,53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34.269,53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20.506,96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13.762,57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918.343,00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922.094,00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936.058,87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101,51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733.343,00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737.094,00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737.061,60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135.997,27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113,33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480.944,00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484.505,00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484.472,60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307.022,02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307.022,02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263.412,00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263.413,00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263.411,73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263.411,73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43.610,00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43.611,00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43.610,29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3.620,78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39.989,51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7.537,00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11.288,00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11.287,50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7.537,00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11.288,00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11.287,50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8.663,00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8.662,50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8.662,50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164.335,00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164.244,00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164.335,00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164.244,00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14.379,32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44.490,11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3.384,75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17.845,82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64.925,00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64.925,00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64.925,00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6.446,40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18.931,85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2.175,00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8.704,54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20.041,76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2.625,45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3.399,00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2.064,00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12.180,00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13.130,00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6.197,25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6.932,75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1.919,08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98,52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1.919,08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98,52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1.919,08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98,52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1.919,08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437.399,00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437.589,00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451.586,27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103,20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437.399,00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437.589,00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451.586,27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103,20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252.399,00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252.589,00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252.589,00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5.120,00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194.515,00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194.515,00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194.515,00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176.694,02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13.620,98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9.264,00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9.264,00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9.264,00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9.264,00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3.749,42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6.527,23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283,35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11.640,00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11.640,00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7.213,26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4227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4.426,74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135.997,27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1.088,66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1.088,66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10.397,00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10.397,00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8.034,62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8.034,62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109.168,18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98.371,28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10.796,90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7.245,00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123,78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7.245,00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1.418,95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81,08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647,76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771,19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9.041,86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904,19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5.499,99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3.541,87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8.183,95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8.183,95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44.696,84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36.571,84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8.125,00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3.224,01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3.132,49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4.160,20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1.206,97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2.953,23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169.093,58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169.093,58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112.839,64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74.820,57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74.820,57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64.223,67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64.223,67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10.596,90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96,34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10.596,90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92395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A107302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2.251,17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45,02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2.251,17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2.251,17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1.448,37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802,80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34.559,60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34.559,60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1.934,60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64,49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267,60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32.625,00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11.400,00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17.875,00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1.208,30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1.208,30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1.208,30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959,30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56.253,94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A107401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56.253,94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93,76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56.253,94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56.253,94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22.228,94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27.400,00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67.492.913,00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67.860.413,00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56.101.789,37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82,67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GLAVA 20501 UPRAVI ODJEL ZA PROGRAME EUROPSKE UNIJE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64.126.668,00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64.494.168,00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53.972.730,21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83,69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5.856.070,00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6.223.570,00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5.285.504,47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84,93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314.480,00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314.480,00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215.269,19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68,45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1.988.500,00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1.988.500,00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1.547.395,81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77,82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22.846,88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4.042.850,00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4.042.850,00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3.192.411,42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78,96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38.496.127,00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38.496.127,00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37.021.443,91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96,17</w:t>
            </w:r>
          </w:p>
        </w:tc>
      </w:tr>
      <w:tr w:rsidR="00AE359B" w:rsidRPr="00DD09CB" w:rsidTr="007B767D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13.405.741,00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13.405.741,00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6.687.858,53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49,89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1000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934.335,00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888.720,00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835.150,47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820.835,00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779.795,00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733.537,58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94,07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820.835,00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779.795,00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733.537,58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666.900,00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629.398,20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94,38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629.398,20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118.835,00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112.895,00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104.139,38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92,24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101.562,85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2.576,53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108.925,00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101.612,89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93,29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108.925,00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101.612,89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75.770,00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71.800,00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33.155,00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29.812,89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29.812,89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682.475,00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472.412,22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682.475,00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472.412,22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69,22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682.475,00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472.412,22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207.475,00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207.474,75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207.474,75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108.350,00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57,03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108.350,00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156.587,47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156.587,47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6.886.130,00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6.885.730,00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6.418.193,27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72.032,43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72.032,43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42.032,43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88,49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42.032,43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PRIPREMA PROGRAMA OBNOVE I UPRAVLJANJA KULTURNIM DOBRIMA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3.599.930,00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3.599.930,00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3.544.646,12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776.765,00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776.765,00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774.827,97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2.426,99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2.426,99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99,32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773.925,00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771.998,75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771.998,75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2.823.165,00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2.823.165,00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2.769.818,15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9.707,92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9.707,92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1.608,90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1.608,90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15.675,08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Tekući prijenosi između proračunskih korisnika istog proračuna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15.675,08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2.795.840,00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2.742.826,25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98,10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2.742.826,25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SHARE PLACE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749.100,00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744.624,55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39.252,01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97,16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20.649,17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20.649,17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3.602,84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3.602,84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34.950,00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34.950,00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35.333,02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101,10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28.440,00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28.530,00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30.242,48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30.242,48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5.090,54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108,08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5.090,54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673.750,00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673.750,00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670.039,52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281.330,00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282.130,00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289.570,28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289.570,28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48.077,83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48.077,83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59.300,00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273.100,00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273.091,41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273.091,41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SUECH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641.735,15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9.473,09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9.473,09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9.473,09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632.262,06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353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191.003,77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191.003,77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261.882,46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pomoći međunarodnim organizacijama te institucijama i tijelima EU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261.882,46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109.716,49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109.716,49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69.659,34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69.659,34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1.060.789,08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96,66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373.721,02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81.648,58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81.648,58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13.516,17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13.516,17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8.316,27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8.316,27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284.430,00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270.240,00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95,01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270.240,00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707.400,00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707.400,00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687.068,06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122.472,84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122.472,84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20.274,37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20.274,37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12.474,36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12.474,36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405.360,00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405.360,00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84.440,00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86.926,63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86.926,63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39.560,00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39.559,86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2.450,00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37.109,86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Rediscover (Interreg Danube)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275.845,42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67,44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25.760,00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16.392,52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63,64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9.095,82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9.095,82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1.506,76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1.506,76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1.141,35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1.141,35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4.648,59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55,34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4.648,59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4.1. Tekuće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38.640,00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38.640,00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24.361,81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13.643,77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13.643,77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2.260,16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2.260,16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8.457,88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67,13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8.457,88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344.600,00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344.600,00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235.091,09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128.857,65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128.857,65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21.345,86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21.345,86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6.467,55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32,34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6.467,55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78.420,03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78.420,03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GReENERGY HR-SR290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AERIAL UPTAKE PGI05906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78.520,52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36,02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11.778,09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43,62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8.432,65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8.432,65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1.391,40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1.391,40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1.954,04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1.954,04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66.742,43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64.920,00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47.785,03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73,61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47.785,03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7.884,52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7.884,52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11.072,88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11.072,88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1.680.500,00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1.681.655,00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1.060.244,96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63,05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1.670.500,00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1.671.655,00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1.060.244,96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63,42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98.760,00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99.915,00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65.664,69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39.338,96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39.338,96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6.513,24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6.513,24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21.660,00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7.090,59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6.531,09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559,50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12.655,21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82,23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12.655,21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0,78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66,69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165.140,00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165.140,00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93.372,01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56,54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59.008,43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84,30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59.008,43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9.769,87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88,82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9.769,87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31.490,00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31.490,00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5.510,86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5.015,86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18.982,82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78,12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18.982,82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100,03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1.406.600,00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1.406.600,00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901.208,26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557.301,88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557.301,88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92.270,93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92,27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92.270,93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279.350,00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279.350,00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71.408,42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25,56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65.432,92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5.975,50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179.282,27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78,12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179.282,27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944,76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1,57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944,76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3.432.543,00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3.432.543,00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975.276,25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66,18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GOSPODARSKI CENTAR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46,72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BICIKLISTIČKE STAZE GRADA OSIJEKA - BILJSKA I TENJSKA CESTA KK.07.4.2.16.004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1.467.543,00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1.467.543,00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0,77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32,14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46.043,00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46.043,00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46.043,00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46.043,00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CENTAR ZA POSJETITELJE TVRĐA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226.095,00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90,44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226.095,00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90,44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73.380,00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73.380,00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152.715,00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152.715,00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RAZVOJ I UNAPREĐENJE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E-MOBILNOST GRADA OSIJEKA KK.07.4.2.19.0001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15.556,25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8,19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2.333,44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2.333,44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5,83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2.333,44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13.222,81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8,82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13.222,81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13.222,81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1.854.919,00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2.289.804,00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1.815.498,34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79,29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PROJEKT S.O.S. (Turistička ruta Secesija Osijek-Subotica)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531.219,00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531.219,00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493.049,76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40.593,99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92,15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7.184,06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89,80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7.184,06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1.198,10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79,87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1.198,10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1.150,00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411,83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411,83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27.600,00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52.729,26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80,20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10.776,10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10.776,10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1.797,16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89,86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1.797,16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33.856,00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33.856,00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421.419,00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421.419,00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399.726,51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94,85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102.000,00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16.830,00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16.830,00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14.625,00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14.625,00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2.333,76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2.333,76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98.750,00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89.518,75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89.518,75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189.044,00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189.044,00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189.044,00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189.044,00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"WINE TOUR - eno gastro interpretacijski centar"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259.700,00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339.750,00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259.613,75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76,41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167.850,00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167.814,92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138.048,05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138.048,05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29.766,87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29.766,87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149.000,00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149.000,00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68.951,95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68.951,95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68.951,95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22.846,88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22.846,88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22.846,88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Uređenje kupališta na obali rijeke Drave kod Copacabane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1.418.835,00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1.062.834,83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74,91</w:t>
            </w:r>
          </w:p>
        </w:tc>
      </w:tr>
      <w:tr w:rsidR="00AE359B" w:rsidRPr="00DD09CB" w:rsidTr="007B767D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668.835,00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668.834,83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314.000,00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668.835,00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668.834,83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668.834,83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394.000,00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394.000,00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394.000,00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48.633.241,00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48.633.241,00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42.395.954,70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K116202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EDUKATIVNI I INFORMATIVNI TURISTIČKI CENTAR STARA PEKARA S TRGOM VATROSLAVA LISINSKOG, TVRĐA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46.533.241,00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46.533.241,00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42.395.954,70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91,11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784.975,87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44.756,25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44.756,25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264.569,61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264.569,61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475.650,01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475.650,01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1.084.443,86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1.084.443,86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1.084.443,86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34.500.500,00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34.500.500,00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33.838.676,44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98,08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253.618,75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253.618,75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30.889.707,70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30.889.707,70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2.695.349,99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2.695.349,99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10.019.241,00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10.019.241,00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6.687.858,53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10.019.241,00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10.019.241,00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6.687.858,53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66,75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6.687.858,53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2.129.059,16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63,25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648.000,12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1.616.245,00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1.616.245,00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424.203,96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26,25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1.056.855,08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96,08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2.126.159,36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63,16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A108401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728.702,87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101,92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634.800,12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531.700,00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531.700,00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531.700,00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531.700,00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103.100,12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103.100,12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93.902,75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119,93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93.796,03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119,79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93.796,03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106,72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26.290,00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51,25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13.300,00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37.945,00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37.945,00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13.090,00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17.945,00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17.945,00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2.595.945,00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2.595.945,00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1.365.081,16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52,59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313.830,61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3.850,82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2.152,17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1.698,65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309.473,30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20,63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2.256,78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455,18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301.125,00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1.136,34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4.1.1.  Pomoći 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1.095.945,00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1.095.945,00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1.051.250,55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15.535,02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3.246,18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10.923,91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1.364,93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1.031.945,00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1.031.945,00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1.019.871,83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98,83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16.427,73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B767D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211.267,74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24.130,00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4.811,35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721.369,50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24.925,00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16.940,51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15.843,70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5.583,70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10.260,00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6.085,33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152,13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480,80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5.604,53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140,11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5.604,53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140,11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3.630,33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70,50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1.903,70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OPREMANJE AGENCIJE ZA OBNOVU OSJEČKE TVRĐE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A108601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NABAVA OPREME ZA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2.899,80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49.050.980,00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48.671.500,00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47.107.107,43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49.050.980,00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48.671.500,00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47.107.107,43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49.042.025,00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48.662.545,00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47.098.921,61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1.248,67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6.937,15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90,03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3.158.930,00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3.138.977,00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3.131.431,07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2.964.680,00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2.937.390,00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2.937.381,34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2.964.680,00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2.937.390,00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2.937.381,34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2.520.100,00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2.520.096,93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2.520.096,93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429.680,00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417.290,00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417.284,41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413.745,51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3.538,90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A100002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194.250,00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201.587,00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194.049,73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96,26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201.587,00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194.049,73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96,26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162.250,00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170.220,00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170.216,06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170.216,06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31.367,00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23.833,67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23.833,67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3.984.885,00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3.999.705,00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3.400.333,19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85,01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643.530,00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615.900,00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473.906,22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643.530,00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615.900,00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473.906,22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65.632,75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65.632,75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1.554,17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15,54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1.554,17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411.530,00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390.960,00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380.634,25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350.303,00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30.331,25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49.440,00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26.085,05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26.085,05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200.402,41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53,73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200.402,41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200.402,41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53,73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200.402,41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2.856.100,00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2.898.550,00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2.647.994,16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91,36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2.856.100,00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2.898.550,00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2.647.994,16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91,36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2.746.100,00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2.788.550,00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2.647.792,16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23.657,22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1.696,50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2.622.438,44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112.255,00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112.255,00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78.030,40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69,51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104.550,00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104.550,00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71.093,25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39.550,00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30.593,25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77,35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30.593,25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6.937,15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90,03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7.705,00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6.937,15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90,03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6.937,15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1110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5.159.398,00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5.150.590,00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4.337.935,94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2.303.281,52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84,65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2.303.281,52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2.303.281,52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Kamate za primljene kredite i zajmove od kreditnih i ostalih 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2.303.281,52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147.537,93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67,06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147.537,93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147.537,93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147.537,93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2.218.398,00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2.209.590,00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1.887.116,49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2.218.398,00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2.209.590,00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1.887.116,49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2.218.398,00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2.209.590,00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1.887.116,49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283.507,65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4.015,10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1.599.593,74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36.746.100,00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36.380.561,00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36.235.742,33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17.271.283,37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17.416.100,00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17.416.100,00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17.271.283,37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Izdatci za dane zajmove neprofitnim organizacijama, građanima i kućanstvima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Dani zajmovi neprofitnim organizacijama, građanima i kućanstvima u tuzemstvu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17.415.100,00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17.271.283,37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17.271.283,37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19.330.000,00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18.964.458,96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19.330.000,00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18.964.458,96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19.330.000,00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18.964.461,00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18.964.458,96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18.964.458,96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RAZVOJ E-SUSTAVA GRADSKE 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1.664,90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T111201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PROJEKT ''IN-LORE (CROATIAN ENVOICING FOR LOCAL AND REGIONAL AUTHORITIES)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1.664,90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416,23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365,53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365,53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50,70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1.248,67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1.096,60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1.096,60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152,07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152,07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23.272.637,00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22.791.278,00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20.974.328,62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23.272.637,00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22.791.278,00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20.974.328,62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21.657.577,00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21.176.218,00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19.607.365,20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92,59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386.650,00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85,92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1.116.060,00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1.116.060,00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980.313,42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87,84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1.313.177,00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1.364.567,00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1.356.637,04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1.217.177,00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1.268.577,00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1.268.561,24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1.217.177,00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1.268.577,00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1.268.561,24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1.039.200,00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1.088.340,00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1.088.333,15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1.088.333,15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177.977,00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180.237,00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180.228,09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178.546,86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1.681,23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95.990,00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88.075,80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91,76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95.990,00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88.075,80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91,76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72.700,62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72.700,62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22.990,00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15.375,18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15.375,18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5.619.000,00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5.488.680,00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5.414.470,44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5.490.000,00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5.357.900,00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5.332.839,99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5.357.900,00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5.332.839,99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5.465.000,00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5.332.900,00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5.332.839,99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5.327.839,99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K112001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PROJEKT ''RealForAll''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81.630,45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62,42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81.630,45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68.260,00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70.035,41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70.035,41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11.595,04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11.595,04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105.209,95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58,45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10.741,20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21,48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10.741,20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10.741,20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10.741,20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94.468,75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72,67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94.468,75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33.468,75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33.468,75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76,25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6.070.500,00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5.841.571,00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4.977.533,47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3.870.000,00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3.699.000,00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3.268.689,75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88,37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3.249.000,00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2.882.039,75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88,71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2.882.039,75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88,71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2.882.039,75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386.650,00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386.650,00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386.650,00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684.273,76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80,03</w:t>
            </w:r>
          </w:p>
        </w:tc>
      </w:tr>
      <w:tr w:rsidR="00AE359B" w:rsidRPr="00DD09CB" w:rsidTr="00D87C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684.273,76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80,03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30.344,62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43,35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30.344,62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177.388,14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62,24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177.388,14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476.541,00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476.541,00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922.071,00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820.879,41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89,03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912.071,00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820.879,41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14.971,00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1.008,41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6,74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1.008,41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626.271,00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626.271,00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232.100,00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193.600,00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83,41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193.600,00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Arrival region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186.916,29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63,36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48.348,99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41.501,28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41.501,28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6.847,71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6.847,71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246.000,00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246.000,00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138.567,30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56,33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71.992,54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59,50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71.992,54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11.878,77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11.878,77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50.845,99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77,04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50.845,99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3.850,00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25,67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3.850,00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T112202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Insclusive community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16.774,26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23,79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16.774,26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33,55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14.398,51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33,48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14.398,51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2.375,75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2.375,75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422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3.595.000,00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3.437.000,00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3.129.565,00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2.699.565,00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2.699.565,00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2.699.565,00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2.581.285,00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118.280,00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2.949.560,00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2.934.560,00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2.605.016,12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150.270,00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50,94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150.270,00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50,94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21.320,00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44,88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21.320,00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118.950,00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50,08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118.950,00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89,61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89,61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1.613.000,00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841.746,12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100,26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841.746,12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100,26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1.533,00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60,42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1.812,50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5.965,00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20,12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811.359,63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101,42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811.359,63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25.840,99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25.840,99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3.385.896,60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3.385.896,60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95,77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3.535.400,00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3.385.896,60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570.400,00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570.400,00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570.370,51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570.370,51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2.815.526,09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2.815.526,09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3.912.571,00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3.997.541,00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3.128.485,51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78,26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3.912.571,00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3.997.541,00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3.128.485,51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78,26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2.812.571,00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2.897.541,00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2.773.667,37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95,72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354.818,14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59,14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2.883.421,00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2.968.391,00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2.898.802,26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97,66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2.570.321,00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2.655.291,00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2.590.812,35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97,57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2.220.321,00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2.305.291,00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2.305.281,71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1.894.956,00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1.977.876,00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1.977.868,45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1.977.868,45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325.365,00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327.415,00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327.413,26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324.427,61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2.985,65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285.530,64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81,58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244.949,59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81,51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244.949,59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40.581,05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81,98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40.581,05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307.989,91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307.989,91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269.100,00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269.100,00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265.550,00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265.550,00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42.439,91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96,45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42.439,91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106.245,75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106.245,75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47,22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106.245,75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106.245,75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47,22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106.245,75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PROSTORO PLANIRANJE I URBANA KOMASACIJA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804.150,00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804.150,00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123.437,50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15,35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URBANISTIČKI PLANOVI I URBANA KOMASACIJA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804.150,00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804.150,00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123.437,50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15,35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54.150,00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54.150,00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69.287,50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69.287,50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27,72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69.287,50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10.460.178,00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10.476.948,00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9.079.724,58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86,66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10.460.178,00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10.476.948,00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9.079.724,58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86,66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7.154.448,00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7.154.448,00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6.231.745,37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87,10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1.522.730,00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1.514.500,00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1.074.589,24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70,95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1.515.389,97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97,77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3.029.648,00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3.029.648,00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3.010.222,26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2.732.848,00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2.732.848,00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2.715.960,99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2.732.848,00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2.732.848,00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2.715.960,99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2.336.500,00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2.330.082,39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2.330.082,39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396.348,00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396.348,00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385.878,60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382.442,33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3.436,27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296.800,00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296.800,00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294.261,27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296.800,00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296.800,00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294.261,27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264.800,00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263.530,00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261.000,00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261.000,00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33.270,00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33.261,27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33.261,27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1.780.730,00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1.772.500,00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1.332.589,24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75,18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1.493.000,00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1.493.000,00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1.153.961,61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77,29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258.000,00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895.961,61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72,55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12.461,61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4,95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12.461,61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433.000,00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287.730,00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279.500,00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178.627,63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63,91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287.730,00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279.500,00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178.627,63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63,91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236.730,00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228.500,00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128.125,63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56,07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13.538,75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114.586,88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50.502,00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50.502,00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960.800,00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960.800,00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807.676,83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84,06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910.800,00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910.800,00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797.218,95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87,53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910.800,00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910.800,00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797.218,95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87,53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368.800,00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368.800,00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286.579,96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77,71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286.579,96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542.000,00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510.638,99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484.970,82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25.668,17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A114102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TEKUĆE I INVESTICIJSKO ODRŽAVANJE POSLOVNIH PROSTORA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10.457,88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20,92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10.457,88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10.457,88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20,92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10.457,88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1.327.000,00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1.351.930,00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1.316.787,78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1.351.930,00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1.316.787,78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326.466,68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326.466,68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299.800,00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26.666,68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1.024.930,00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990.321,10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96,62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929.930,00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920.680,25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99,01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604.312,35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316.367,90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69.640,85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73,31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69.640,85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PRAVNI POSLOVI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876.364,00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62,55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876.364,00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62,55</w:t>
            </w:r>
          </w:p>
        </w:tc>
      </w:tr>
      <w:tr w:rsidR="00AE359B" w:rsidRPr="00DD09CB" w:rsidTr="00C4285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876.364,00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62,55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554.306,25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92,38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554.306,25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321.711,13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40,21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37.528,25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284.182,88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34,66</w:t>
            </w:r>
          </w:p>
        </w:tc>
      </w:tr>
      <w:tr w:rsidR="00AE359B" w:rsidRPr="00DD09CB" w:rsidTr="00C42854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346,62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1.961.000,00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1.961.070,00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1.736.084,47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88,53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1.211.015,60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84,33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1.211.015,60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84,33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1.436.000,00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1.211.015,60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84,33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1.211.015,60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525.068,87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525.068,87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525.070,00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525.068,87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525.068,87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76.121.588,00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76.051.481,00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64.737.748,77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85,12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76.121.588,00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76.051.481,00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64.737.748,77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85,12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4.729.314,00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4.734.447,00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4.286.323,09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90,53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2.599.893,00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2.599.891,13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5.876.300,00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5.770.787,28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98,20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3.200.000,00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1.405.428,90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43,92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1.506.610,00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1.327.575,00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88,12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2.094.250,00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2.094.250,00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480.179,91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22,93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D87C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321.646,35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64,33</w:t>
            </w:r>
          </w:p>
        </w:tc>
      </w:tr>
      <w:tr w:rsidR="00AE359B" w:rsidRPr="00DD09CB" w:rsidTr="00D87C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4.3. Kapitalne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6.158.000,00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6.158.000,00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5.904.565,10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95,88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554.654,98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78,56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250.636,09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44.928,55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1.692.500,00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1.692.500,00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1.486.224,71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87,81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43.619.116,00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43.619.116,00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40.304.907,68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1.520.991,00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1.491.971,00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1.451.938,18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97,32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1.408.291,00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1.384.901,00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1.382.223,83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1.408.291,00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1.384.901,00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1.382.223,83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1.198.700,00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1.185.780,00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1.185.772,85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1.185.772,85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209.591,00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199.121,00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196.450,98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194.680,98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69.714,35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65,11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107.070,00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69.714,35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65,11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86.170,00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52.300,00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60,69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52.300,00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20.900,00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17.414,35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83,32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17.414,35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1.526.224,71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88,22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1.526.224,71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88,22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84,21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84,21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1.682.500,00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1.682.500,00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1.486.224,71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88,33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282.395,00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80,68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282.395,00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1.312.500,00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1.203.829,71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91,72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1.203.829,71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9.516.875,00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9.504.907,00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9.407.220,43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98,97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9.516.875,00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9.504.907,00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9.407.220,43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98,97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8.654,11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86,54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8.654,11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86,54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8.654,11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3.461.000,00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3.449.032,00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3.449.020,56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3.461.000,00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3.449.032,00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3.449.020,56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lastRenderedPageBreak/>
              <w:t>4213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2.895.626,00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553.394,56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44.928,55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44.928,55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44.928,55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5.904.617,21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5.904.617,21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5.904.617,21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2.040.268,00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1.906.483,46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93,44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1.980.268,00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1.865.806,31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94,22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1.500.268,00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1.500.258,45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1.500.268,00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1.500.258,45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633.982,55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866.275,90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203.572,50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81,43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203.572,50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81,43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203.572,50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161.975,36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77,13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114.475,36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76,32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114.475,36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79,17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40.677,15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67,80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40.677,15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81,35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40.677,15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81,35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40.677,15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1.246.610,00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1.124.922,49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90,24</w:t>
            </w:r>
          </w:p>
        </w:tc>
      </w:tr>
      <w:tr w:rsidR="00AE359B" w:rsidRPr="00DD09CB" w:rsidTr="00D87C43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K115301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1.246.610,00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1.124.922,49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90,24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1.246.610,00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1.124.922,49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90,24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1.246.610,00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1.124.922,49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90,24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1.124.922,49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10.305.453,00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10.364.606,00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8.317.451,42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80,25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484.390,00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462.123,96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24.382,88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24.382,88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24.382,88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437.741,08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437.741,08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97,28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437.741,08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636.250,00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483.862,50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76,05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477.612,50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75,81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477.612,50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75,81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477.612,50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1.647.500,00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1,75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60,53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28.750,00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60,53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28.750,00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K115403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ODLAGALIŠTE OTPADA NEMETIN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700.967,38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92,23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36.188,83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95,23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36.188,83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95,23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36.188,83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587.736,07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90,98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587.736,07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90,98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587.736,07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146F0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77.042,48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101,37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77.042,48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101,37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77.042,48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6.781.703,00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6.836.466,00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6.641.747,58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97,15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1.279.703,00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1.334.466,00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1.324.918,55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16.615,11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83,49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16.615,11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2.001,56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26,34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2.001,56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1.252.203,00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1.306.966,00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1.306.301,88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1.306.301,88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5.502.000,00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5.502.000,00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5.316.829,03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96,63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112.200,00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73.964,89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65,92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73.964,89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11.342,19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26,38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11.342,19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5.346.800,00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5.346.800,00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5.231.521,95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5.231.521,95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6.362.050,00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6.362.050,00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6.361.116,83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255.558,56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255.558,56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255.558,56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255.558,56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K115602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DJEČJEG VRTIĆA U VIŠNJEVCU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6.106.050,00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6.106.050,00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6.105.558,27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821.508,27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822.000,00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821.508,27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821.508,27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5.284.050,00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5.284.050,00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28.355.384,00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28.355.234,00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27.648.426,51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97,51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K115702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OŠ TENJA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14.583.289,00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14.583.139,00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14.583.137,51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1.799.850,00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1.799.848,13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1.799.850,00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1.799.848,13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1.799.848,13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12.783.289,38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12.783.289,38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12.062.095,00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12.062.095,00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12.034.015,49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800.043,00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800.043,00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11.262.052,00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11.262.052,00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11.233.972,49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11.262.052,00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11.262.052,00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11.233.972,49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11.233.972,49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1.031.273,51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60,31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1.031.273,51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68,75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1.031.273,51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68,75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1.031.273,51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97.020,00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K115805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ENERGETSKA OBNOVA DJEČJEG VRTIĆA POTOČNICA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27.540,00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27.540,00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23.760,00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2.340,00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K115807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ENERGETSKA OBNOVA OŠ VIJENAC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25.200,00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21.420,00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K115808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ENERGETSKA OBNOVA DV LATICA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K115809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ENERGETSKA OBNOVA OŠ MLADOST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22.140,00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4.8. Kapitalne pomoći  temeljem prijenosa sredstava EU i od međunarodnih organizacija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18.360,00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17,02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A115901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17,66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17,66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17,66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6.139.725,00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6.134.725,00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3.974.655,09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64,79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POSLOVNO-KULTURNI CENTAR EURODOM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3.926.455,09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65,55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3.926.455,09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65,55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5.989.725,00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3.926.455,09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65,55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3.926.455,09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K116006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IZGRADNJA KREMATORIJA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33,24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96,40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96,40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48.200,00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1.217.156,40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40,98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A116301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1.217.156,40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40,98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76,50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15.300,00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76,50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15.300,00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1.201.856,40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40,74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19.062,50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47,66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19.062,50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3662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901.544,30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56,35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501.544,30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199.999,60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28,57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Kapitalne pomoći kreditnim i ostalim financijskim institucijama te trgovačkim društvima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199.999,60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81,25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81.250,00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451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1.971.590,00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1.949.090,00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1.660.903,25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85,21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459.930,28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94,34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459.930,28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94,34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437.500,00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409.950,00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93,70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409.950,00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49.980,28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3811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49.980,28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76.312,50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56,53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76.312,50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56,53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41.312,50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41,31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41.312,50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35.000,00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495.616,88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495.616,88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495.616,88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495.616,88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T117001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IMPULS Integrirana podrška za upravljanje energetskom učinkovitošću u mediteranskim javnim zgradama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250.636,09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251.590,00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250.636,09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45.130,81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45.130,81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7.370,00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7.370,00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7.362,95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7.362,95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23.230,00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23.230,00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22.861,36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22.861,36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9.850,00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9.850,00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13.518,75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96,56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13.518,75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10.412,22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10.412,22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141.500,00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T117002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Tekući projekt: Čist grad - naš ponOS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378.407,50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65,81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56.761,15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75,68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56.761,15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75,68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56.761,15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321.646,35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64,33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321.646,35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64,33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321.646,35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7146F0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lastRenderedPageBreak/>
              <w:t>1172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2.975.000,00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2.975.000,00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4211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RAZDJEL 211 UNUTARNJA REVIZIJA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GLAVA 21101 UNUTARNJA REVIZIJA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514.873,00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503.527,76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486.806,84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486.806,84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417.657,11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99,44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417.657,11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72.213,00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72.213,00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69.149,73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95,76</w:t>
            </w:r>
          </w:p>
        </w:tc>
      </w:tr>
      <w:tr w:rsidR="00AE359B" w:rsidRPr="00DD09CB" w:rsidTr="00B40D58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68.575,79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B40D58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3133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573,94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22.660,00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22.660,00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16.720,92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73,79</w:t>
            </w:r>
          </w:p>
        </w:tc>
      </w:tr>
      <w:tr w:rsidR="00AE359B" w:rsidRPr="00DD09CB" w:rsidTr="00976F52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22.660,00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22.660,00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16.720,92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73,79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18.700,00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14.200,00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75,94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14.200,00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2.520,92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b/>
                <w:bCs/>
                <w:sz w:val="20"/>
                <w:lang w:val="hr-HR"/>
              </w:rPr>
            </w:pPr>
            <w:r w:rsidRPr="00DD09CB">
              <w:rPr>
                <w:b/>
                <w:bCs/>
                <w:sz w:val="20"/>
                <w:lang w:val="hr-HR"/>
              </w:rPr>
              <w:t>63,66</w:t>
            </w:r>
          </w:p>
        </w:tc>
      </w:tr>
      <w:tr w:rsidR="00AE359B" w:rsidRPr="00DD09CB" w:rsidTr="00976F52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3212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359B" w:rsidRPr="00DD09CB" w:rsidRDefault="00AE359B" w:rsidP="00DC666D">
            <w:pPr>
              <w:jc w:val="lef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2.520,92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E359B" w:rsidRPr="00DD09CB" w:rsidRDefault="00AE359B" w:rsidP="00AE359B">
            <w:pPr>
              <w:jc w:val="right"/>
              <w:rPr>
                <w:sz w:val="20"/>
                <w:lang w:val="hr-HR"/>
              </w:rPr>
            </w:pPr>
            <w:r w:rsidRPr="00DD09CB">
              <w:rPr>
                <w:sz w:val="20"/>
                <w:lang w:val="hr-HR"/>
              </w:rPr>
              <w:t> </w:t>
            </w:r>
          </w:p>
        </w:tc>
      </w:tr>
    </w:tbl>
    <w:p w:rsidR="00AE359B" w:rsidRPr="00C039F6" w:rsidRDefault="00AE359B" w:rsidP="00AE359B">
      <w:pPr>
        <w:pStyle w:val="Tijeloteksta"/>
        <w:rPr>
          <w:b w:val="0"/>
          <w:szCs w:val="24"/>
          <w:lang w:val="hr-HR"/>
        </w:rPr>
      </w:pPr>
    </w:p>
    <w:p w:rsidR="009E3249" w:rsidRPr="00C039F6" w:rsidRDefault="009E3249" w:rsidP="009E3249">
      <w:pPr>
        <w:pStyle w:val="Tijeloteksta"/>
        <w:tabs>
          <w:tab w:val="center" w:pos="7380"/>
        </w:tabs>
        <w:rPr>
          <w:rFonts w:ascii="Times New Roman" w:hAnsi="Times New Roman"/>
          <w:spacing w:val="0"/>
          <w:szCs w:val="24"/>
        </w:rPr>
        <w:sectPr w:rsidR="009E3249" w:rsidRPr="00C039F6" w:rsidSect="00110D13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8142D7" w:rsidRPr="009E3249" w:rsidRDefault="008142D7" w:rsidP="00B40D58">
      <w:pPr>
        <w:pStyle w:val="Tijeloteksta"/>
        <w:tabs>
          <w:tab w:val="center" w:pos="7380"/>
        </w:tabs>
        <w:rPr>
          <w:sz w:val="22"/>
          <w:szCs w:val="22"/>
          <w:lang w:val="hr-HR"/>
        </w:rPr>
      </w:pPr>
    </w:p>
    <w:sectPr w:rsidR="008142D7" w:rsidRPr="009E3249" w:rsidSect="00B40D58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F2" w:rsidRDefault="00BA39F2">
      <w:r>
        <w:separator/>
      </w:r>
    </w:p>
  </w:endnote>
  <w:endnote w:type="continuationSeparator" w:id="0">
    <w:p w:rsidR="00BA39F2" w:rsidRDefault="00BA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Arial Unicode MS"/>
    <w:charset w:val="8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78" w:rsidRPr="00480BC3" w:rsidRDefault="008B0978" w:rsidP="00AE359B">
    <w:pPr>
      <w:pStyle w:val="Podnoje"/>
      <w:ind w:right="360"/>
      <w:jc w:val="cen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78" w:rsidRPr="00BF69B6" w:rsidRDefault="008B0978" w:rsidP="00AE3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F2" w:rsidRDefault="00BA39F2">
      <w:r>
        <w:separator/>
      </w:r>
    </w:p>
  </w:footnote>
  <w:footnote w:type="continuationSeparator" w:id="0">
    <w:p w:rsidR="00BA39F2" w:rsidRDefault="00BA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78" w:rsidRPr="00111A1F" w:rsidRDefault="008B0978" w:rsidP="00B40D58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8B0978" w:rsidRPr="00B40D58" w:rsidRDefault="008B0978" w:rsidP="00B40D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78" w:rsidRPr="00111A1F" w:rsidRDefault="008B0978" w:rsidP="00B40D58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8B0978" w:rsidRDefault="008B09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78" w:rsidRPr="00111A1F" w:rsidRDefault="008B0978" w:rsidP="00B40D58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8B0978" w:rsidRDefault="008B09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57D40F9"/>
    <w:multiLevelType w:val="hybridMultilevel"/>
    <w:tmpl w:val="21C61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6BE4736"/>
    <w:multiLevelType w:val="hybridMultilevel"/>
    <w:tmpl w:val="83D4F79E"/>
    <w:lvl w:ilvl="0" w:tplc="2252E4B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3C197F"/>
    <w:multiLevelType w:val="hybridMultilevel"/>
    <w:tmpl w:val="31E8DF38"/>
    <w:lvl w:ilvl="0" w:tplc="F8963F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14F644F2"/>
    <w:multiLevelType w:val="hybridMultilevel"/>
    <w:tmpl w:val="49FEE778"/>
    <w:lvl w:ilvl="0" w:tplc="40DCA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8EE26C7"/>
    <w:multiLevelType w:val="hybridMultilevel"/>
    <w:tmpl w:val="DA6620CC"/>
    <w:lvl w:ilvl="0" w:tplc="525620FA">
      <w:start w:val="1"/>
      <w:numFmt w:val="bullet"/>
      <w:lvlText w:val=""/>
      <w:lvlJc w:val="left"/>
      <w:pPr>
        <w:ind w:left="14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F9A7D8A"/>
    <w:multiLevelType w:val="hybridMultilevel"/>
    <w:tmpl w:val="2DD6CF0C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08610E"/>
    <w:multiLevelType w:val="hybridMultilevel"/>
    <w:tmpl w:val="DD5CC8C4"/>
    <w:lvl w:ilvl="0" w:tplc="216698B8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DAA0BBE"/>
    <w:multiLevelType w:val="hybridMultilevel"/>
    <w:tmpl w:val="D1B6E6B6"/>
    <w:lvl w:ilvl="0" w:tplc="22D0F9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E024E"/>
    <w:multiLevelType w:val="hybridMultilevel"/>
    <w:tmpl w:val="0A12A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105FE"/>
    <w:multiLevelType w:val="multilevel"/>
    <w:tmpl w:val="3CC47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3FC827AD"/>
    <w:multiLevelType w:val="hybridMultilevel"/>
    <w:tmpl w:val="3EA46778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C488C"/>
    <w:multiLevelType w:val="hybridMultilevel"/>
    <w:tmpl w:val="94423F3C"/>
    <w:lvl w:ilvl="0" w:tplc="FB882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103C2"/>
    <w:multiLevelType w:val="hybridMultilevel"/>
    <w:tmpl w:val="DEBED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928FA"/>
    <w:multiLevelType w:val="hybridMultilevel"/>
    <w:tmpl w:val="349EEEBE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71184"/>
    <w:multiLevelType w:val="hybridMultilevel"/>
    <w:tmpl w:val="16CE48AE"/>
    <w:lvl w:ilvl="0" w:tplc="40DCAE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D82891"/>
    <w:multiLevelType w:val="hybridMultilevel"/>
    <w:tmpl w:val="48845F00"/>
    <w:lvl w:ilvl="0" w:tplc="D3B08B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FE22AA8"/>
    <w:multiLevelType w:val="hybridMultilevel"/>
    <w:tmpl w:val="36B062FC"/>
    <w:lvl w:ilvl="0" w:tplc="CDD4D7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2FC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45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D9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9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C8E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006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51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4A5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3B4905"/>
    <w:multiLevelType w:val="hybridMultilevel"/>
    <w:tmpl w:val="2E76E09E"/>
    <w:lvl w:ilvl="0" w:tplc="1FAC6846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F3336"/>
    <w:multiLevelType w:val="hybridMultilevel"/>
    <w:tmpl w:val="AC7ECF72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25BDD"/>
    <w:multiLevelType w:val="hybridMultilevel"/>
    <w:tmpl w:val="20441D7E"/>
    <w:lvl w:ilvl="0" w:tplc="F7A8B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1886"/>
    <w:multiLevelType w:val="hybridMultilevel"/>
    <w:tmpl w:val="C07A9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33"/>
  </w:num>
  <w:num w:numId="4">
    <w:abstractNumId w:val="30"/>
  </w:num>
  <w:num w:numId="5">
    <w:abstractNumId w:val="38"/>
  </w:num>
  <w:num w:numId="6">
    <w:abstractNumId w:val="20"/>
  </w:num>
  <w:num w:numId="7">
    <w:abstractNumId w:val="35"/>
  </w:num>
  <w:num w:numId="8">
    <w:abstractNumId w:val="29"/>
  </w:num>
  <w:num w:numId="9">
    <w:abstractNumId w:val="19"/>
  </w:num>
  <w:num w:numId="10">
    <w:abstractNumId w:val="28"/>
  </w:num>
  <w:num w:numId="11">
    <w:abstractNumId w:val="31"/>
  </w:num>
  <w:num w:numId="12">
    <w:abstractNumId w:val="37"/>
  </w:num>
  <w:num w:numId="13">
    <w:abstractNumId w:val="32"/>
  </w:num>
  <w:num w:numId="14">
    <w:abstractNumId w:val="24"/>
  </w:num>
  <w:num w:numId="15">
    <w:abstractNumId w:val="26"/>
  </w:num>
  <w:num w:numId="16">
    <w:abstractNumId w:val="27"/>
  </w:num>
  <w:num w:numId="17">
    <w:abstractNumId w:val="40"/>
  </w:num>
  <w:num w:numId="18">
    <w:abstractNumId w:val="18"/>
  </w:num>
  <w:num w:numId="19">
    <w:abstractNumId w:val="25"/>
  </w:num>
  <w:num w:numId="20">
    <w:abstractNumId w:val="22"/>
  </w:num>
  <w:num w:numId="21">
    <w:abstractNumId w:val="23"/>
  </w:num>
  <w:num w:numId="22">
    <w:abstractNumId w:val="34"/>
  </w:num>
  <w:num w:numId="23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148"/>
    <w:rsid w:val="00000330"/>
    <w:rsid w:val="000005A8"/>
    <w:rsid w:val="00000AF4"/>
    <w:rsid w:val="00000B93"/>
    <w:rsid w:val="00000DE9"/>
    <w:rsid w:val="00000FE8"/>
    <w:rsid w:val="000012C0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843"/>
    <w:rsid w:val="00016E5B"/>
    <w:rsid w:val="000170B5"/>
    <w:rsid w:val="00017221"/>
    <w:rsid w:val="0002037D"/>
    <w:rsid w:val="00020811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258"/>
    <w:rsid w:val="00026D81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2625"/>
    <w:rsid w:val="000327FF"/>
    <w:rsid w:val="00033199"/>
    <w:rsid w:val="000332B2"/>
    <w:rsid w:val="000334DF"/>
    <w:rsid w:val="00033528"/>
    <w:rsid w:val="00033B2D"/>
    <w:rsid w:val="00033D54"/>
    <w:rsid w:val="00033F33"/>
    <w:rsid w:val="00034116"/>
    <w:rsid w:val="0003432F"/>
    <w:rsid w:val="00034D01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EA"/>
    <w:rsid w:val="00043E57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A63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09C2"/>
    <w:rsid w:val="00061253"/>
    <w:rsid w:val="00061868"/>
    <w:rsid w:val="00062228"/>
    <w:rsid w:val="0006231F"/>
    <w:rsid w:val="00062A59"/>
    <w:rsid w:val="00062B36"/>
    <w:rsid w:val="00063003"/>
    <w:rsid w:val="00063723"/>
    <w:rsid w:val="00063774"/>
    <w:rsid w:val="00063906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AC5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CE3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184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97D0B"/>
    <w:rsid w:val="000A007E"/>
    <w:rsid w:val="000A099C"/>
    <w:rsid w:val="000A0E57"/>
    <w:rsid w:val="000A0E5A"/>
    <w:rsid w:val="000A0FD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1D0"/>
    <w:rsid w:val="000A361B"/>
    <w:rsid w:val="000A37FF"/>
    <w:rsid w:val="000A3E25"/>
    <w:rsid w:val="000A3EC4"/>
    <w:rsid w:val="000A4B19"/>
    <w:rsid w:val="000A4C5E"/>
    <w:rsid w:val="000A4E79"/>
    <w:rsid w:val="000A5174"/>
    <w:rsid w:val="000A5313"/>
    <w:rsid w:val="000A55C9"/>
    <w:rsid w:val="000A575D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928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09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897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10B"/>
    <w:rsid w:val="000D04F7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8C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5BA"/>
    <w:rsid w:val="000D7642"/>
    <w:rsid w:val="000D7660"/>
    <w:rsid w:val="000D76BF"/>
    <w:rsid w:val="000D782E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569"/>
    <w:rsid w:val="000E1A8C"/>
    <w:rsid w:val="000E20F2"/>
    <w:rsid w:val="000E2B35"/>
    <w:rsid w:val="000E2B9B"/>
    <w:rsid w:val="000E2D92"/>
    <w:rsid w:val="000E2FDB"/>
    <w:rsid w:val="000E312C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30A"/>
    <w:rsid w:val="000E4958"/>
    <w:rsid w:val="000E4B3B"/>
    <w:rsid w:val="000E4DC2"/>
    <w:rsid w:val="000E4F91"/>
    <w:rsid w:val="000E519B"/>
    <w:rsid w:val="000E51B1"/>
    <w:rsid w:val="000E533A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6E8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8C4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13"/>
    <w:rsid w:val="00110D3D"/>
    <w:rsid w:val="00110DAA"/>
    <w:rsid w:val="001115BB"/>
    <w:rsid w:val="00111B64"/>
    <w:rsid w:val="00111F55"/>
    <w:rsid w:val="00111FD0"/>
    <w:rsid w:val="001120A2"/>
    <w:rsid w:val="001125F1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D90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55C"/>
    <w:rsid w:val="00126664"/>
    <w:rsid w:val="00126810"/>
    <w:rsid w:val="00127191"/>
    <w:rsid w:val="00127650"/>
    <w:rsid w:val="00127845"/>
    <w:rsid w:val="00127E40"/>
    <w:rsid w:val="00127F3A"/>
    <w:rsid w:val="001300C0"/>
    <w:rsid w:val="00130192"/>
    <w:rsid w:val="001303B5"/>
    <w:rsid w:val="00130B6E"/>
    <w:rsid w:val="00130BA8"/>
    <w:rsid w:val="00130F82"/>
    <w:rsid w:val="0013120D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098"/>
    <w:rsid w:val="0014120E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C"/>
    <w:rsid w:val="00143DE7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B6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7FC"/>
    <w:rsid w:val="00171B6E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1FB3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F86"/>
    <w:rsid w:val="001922F1"/>
    <w:rsid w:val="00192559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1A"/>
    <w:rsid w:val="00196864"/>
    <w:rsid w:val="0019694E"/>
    <w:rsid w:val="00196A1E"/>
    <w:rsid w:val="00196C1D"/>
    <w:rsid w:val="00196C4F"/>
    <w:rsid w:val="0019718C"/>
    <w:rsid w:val="001974B4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6B98"/>
    <w:rsid w:val="001B72A1"/>
    <w:rsid w:val="001B7757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453"/>
    <w:rsid w:val="001C2A58"/>
    <w:rsid w:val="001C2AC7"/>
    <w:rsid w:val="001C2D0D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31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E79"/>
    <w:rsid w:val="001E66D9"/>
    <w:rsid w:val="001E6876"/>
    <w:rsid w:val="001E6C1D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0E11"/>
    <w:rsid w:val="001F13F1"/>
    <w:rsid w:val="001F1925"/>
    <w:rsid w:val="001F1A01"/>
    <w:rsid w:val="001F1B19"/>
    <w:rsid w:val="001F1DD3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3D4A"/>
    <w:rsid w:val="002040E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055"/>
    <w:rsid w:val="00213525"/>
    <w:rsid w:val="00213A1A"/>
    <w:rsid w:val="00213A48"/>
    <w:rsid w:val="00213B70"/>
    <w:rsid w:val="002142E8"/>
    <w:rsid w:val="00214362"/>
    <w:rsid w:val="0021444D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1343"/>
    <w:rsid w:val="002215ED"/>
    <w:rsid w:val="00221620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AE1"/>
    <w:rsid w:val="002243FA"/>
    <w:rsid w:val="002244BA"/>
    <w:rsid w:val="00224B2C"/>
    <w:rsid w:val="00224BAF"/>
    <w:rsid w:val="00224E10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7B4"/>
    <w:rsid w:val="00232984"/>
    <w:rsid w:val="00232CAD"/>
    <w:rsid w:val="00232E40"/>
    <w:rsid w:val="00233207"/>
    <w:rsid w:val="002332E2"/>
    <w:rsid w:val="002333A0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03C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F9"/>
    <w:rsid w:val="00241E76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A92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0D41"/>
    <w:rsid w:val="00251168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88A"/>
    <w:rsid w:val="00253D5F"/>
    <w:rsid w:val="00253D86"/>
    <w:rsid w:val="00253EC4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60058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E69"/>
    <w:rsid w:val="00283E8C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B24"/>
    <w:rsid w:val="00287E78"/>
    <w:rsid w:val="00287F18"/>
    <w:rsid w:val="00290127"/>
    <w:rsid w:val="0029017F"/>
    <w:rsid w:val="00290423"/>
    <w:rsid w:val="0029045E"/>
    <w:rsid w:val="002909C3"/>
    <w:rsid w:val="00290ABB"/>
    <w:rsid w:val="002916C9"/>
    <w:rsid w:val="00291A12"/>
    <w:rsid w:val="00291F1E"/>
    <w:rsid w:val="002921DB"/>
    <w:rsid w:val="00292BE9"/>
    <w:rsid w:val="00292D45"/>
    <w:rsid w:val="00292D57"/>
    <w:rsid w:val="002934A7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294"/>
    <w:rsid w:val="002A13CC"/>
    <w:rsid w:val="002A15EB"/>
    <w:rsid w:val="002A160D"/>
    <w:rsid w:val="002A1958"/>
    <w:rsid w:val="002A1B86"/>
    <w:rsid w:val="002A1EA3"/>
    <w:rsid w:val="002A21DD"/>
    <w:rsid w:val="002A224D"/>
    <w:rsid w:val="002A257D"/>
    <w:rsid w:val="002A2926"/>
    <w:rsid w:val="002A29BB"/>
    <w:rsid w:val="002A2EA5"/>
    <w:rsid w:val="002A309F"/>
    <w:rsid w:val="002A3404"/>
    <w:rsid w:val="002A346C"/>
    <w:rsid w:val="002A3593"/>
    <w:rsid w:val="002A3BB1"/>
    <w:rsid w:val="002A3CDC"/>
    <w:rsid w:val="002A404E"/>
    <w:rsid w:val="002A4198"/>
    <w:rsid w:val="002A43BD"/>
    <w:rsid w:val="002A45AF"/>
    <w:rsid w:val="002A4858"/>
    <w:rsid w:val="002A48C3"/>
    <w:rsid w:val="002A48D2"/>
    <w:rsid w:val="002A4901"/>
    <w:rsid w:val="002A4B8E"/>
    <w:rsid w:val="002A553B"/>
    <w:rsid w:val="002A5820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663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32DF"/>
    <w:rsid w:val="002B3947"/>
    <w:rsid w:val="002B40EB"/>
    <w:rsid w:val="002B413D"/>
    <w:rsid w:val="002B41F1"/>
    <w:rsid w:val="002B4440"/>
    <w:rsid w:val="002B4CCC"/>
    <w:rsid w:val="002B4EBE"/>
    <w:rsid w:val="002B5624"/>
    <w:rsid w:val="002B57F2"/>
    <w:rsid w:val="002B5F3A"/>
    <w:rsid w:val="002B640A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46"/>
    <w:rsid w:val="002C1257"/>
    <w:rsid w:val="002C1266"/>
    <w:rsid w:val="002C14A3"/>
    <w:rsid w:val="002C17B1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335B"/>
    <w:rsid w:val="002C353D"/>
    <w:rsid w:val="002C3793"/>
    <w:rsid w:val="002C3A60"/>
    <w:rsid w:val="002C3B41"/>
    <w:rsid w:val="002C3E29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6C7"/>
    <w:rsid w:val="002D171F"/>
    <w:rsid w:val="002D1EB2"/>
    <w:rsid w:val="002D25D0"/>
    <w:rsid w:val="002D2AB6"/>
    <w:rsid w:val="002D2B3C"/>
    <w:rsid w:val="002D2CA1"/>
    <w:rsid w:val="002D3325"/>
    <w:rsid w:val="002D3362"/>
    <w:rsid w:val="002D3446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A42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69A"/>
    <w:rsid w:val="002E0ABA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6B6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111"/>
    <w:rsid w:val="002F4387"/>
    <w:rsid w:val="002F4746"/>
    <w:rsid w:val="002F4A3E"/>
    <w:rsid w:val="002F4D17"/>
    <w:rsid w:val="002F4E70"/>
    <w:rsid w:val="002F507D"/>
    <w:rsid w:val="002F508D"/>
    <w:rsid w:val="002F557E"/>
    <w:rsid w:val="002F5A99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212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3087"/>
    <w:rsid w:val="003030A2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430"/>
    <w:rsid w:val="00306570"/>
    <w:rsid w:val="003068C6"/>
    <w:rsid w:val="00306C9C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B49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54F"/>
    <w:rsid w:val="00333EC4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B6D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2079"/>
    <w:rsid w:val="003421B3"/>
    <w:rsid w:val="00342313"/>
    <w:rsid w:val="00342624"/>
    <w:rsid w:val="00342D77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AB"/>
    <w:rsid w:val="003459A1"/>
    <w:rsid w:val="00345A9D"/>
    <w:rsid w:val="00345D53"/>
    <w:rsid w:val="00346067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4D1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125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553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0F93"/>
    <w:rsid w:val="0037119C"/>
    <w:rsid w:val="00371204"/>
    <w:rsid w:val="00371310"/>
    <w:rsid w:val="00371549"/>
    <w:rsid w:val="00371BFA"/>
    <w:rsid w:val="00371E9F"/>
    <w:rsid w:val="003721EF"/>
    <w:rsid w:val="0037225B"/>
    <w:rsid w:val="003723F2"/>
    <w:rsid w:val="00372478"/>
    <w:rsid w:val="003729B4"/>
    <w:rsid w:val="00372A71"/>
    <w:rsid w:val="00372CCB"/>
    <w:rsid w:val="00372EA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6546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0CC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761"/>
    <w:rsid w:val="003878AB"/>
    <w:rsid w:val="00387B13"/>
    <w:rsid w:val="00387CC7"/>
    <w:rsid w:val="00387CCE"/>
    <w:rsid w:val="0039008A"/>
    <w:rsid w:val="0039084B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5C7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1DC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39B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C9D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D53"/>
    <w:rsid w:val="003E6F1A"/>
    <w:rsid w:val="003E6F26"/>
    <w:rsid w:val="003E7169"/>
    <w:rsid w:val="003E718F"/>
    <w:rsid w:val="003E72A6"/>
    <w:rsid w:val="003E72DC"/>
    <w:rsid w:val="003E773A"/>
    <w:rsid w:val="003E7B4A"/>
    <w:rsid w:val="003E7B76"/>
    <w:rsid w:val="003E7CF2"/>
    <w:rsid w:val="003E7EBF"/>
    <w:rsid w:val="003E7EF9"/>
    <w:rsid w:val="003F034A"/>
    <w:rsid w:val="003F04B8"/>
    <w:rsid w:val="003F04BF"/>
    <w:rsid w:val="003F0513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2D3"/>
    <w:rsid w:val="003F2703"/>
    <w:rsid w:val="003F2EAB"/>
    <w:rsid w:val="003F33ED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CDD"/>
    <w:rsid w:val="003F4FE8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3E3"/>
    <w:rsid w:val="004034BC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626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EC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340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8F4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ADA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3D3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577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0D"/>
    <w:rsid w:val="00462757"/>
    <w:rsid w:val="004629C9"/>
    <w:rsid w:val="00462D90"/>
    <w:rsid w:val="00462D99"/>
    <w:rsid w:val="00462DFE"/>
    <w:rsid w:val="00462E73"/>
    <w:rsid w:val="00462E7C"/>
    <w:rsid w:val="004644A8"/>
    <w:rsid w:val="0046468E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0C"/>
    <w:rsid w:val="0046737B"/>
    <w:rsid w:val="0046784F"/>
    <w:rsid w:val="00467901"/>
    <w:rsid w:val="00467B4C"/>
    <w:rsid w:val="00467E04"/>
    <w:rsid w:val="00467EAF"/>
    <w:rsid w:val="004703E4"/>
    <w:rsid w:val="004704C1"/>
    <w:rsid w:val="0047051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6FF1"/>
    <w:rsid w:val="0047788F"/>
    <w:rsid w:val="004779F3"/>
    <w:rsid w:val="00477C6A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3DF7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274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6E7"/>
    <w:rsid w:val="004B2BD2"/>
    <w:rsid w:val="004B2D12"/>
    <w:rsid w:val="004B2DF6"/>
    <w:rsid w:val="004B2FB0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561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CA0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72"/>
    <w:rsid w:val="004E16E7"/>
    <w:rsid w:val="004E1E3C"/>
    <w:rsid w:val="004E2117"/>
    <w:rsid w:val="004E224F"/>
    <w:rsid w:val="004E2544"/>
    <w:rsid w:val="004E2D11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48A"/>
    <w:rsid w:val="004E4582"/>
    <w:rsid w:val="004E4957"/>
    <w:rsid w:val="004E4C16"/>
    <w:rsid w:val="004E4D09"/>
    <w:rsid w:val="004E4D58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35C"/>
    <w:rsid w:val="004F3601"/>
    <w:rsid w:val="004F3D8A"/>
    <w:rsid w:val="004F43DD"/>
    <w:rsid w:val="004F462D"/>
    <w:rsid w:val="004F4687"/>
    <w:rsid w:val="004F4868"/>
    <w:rsid w:val="004F4C19"/>
    <w:rsid w:val="004F5955"/>
    <w:rsid w:val="004F5B9B"/>
    <w:rsid w:val="004F5EA7"/>
    <w:rsid w:val="004F5EE9"/>
    <w:rsid w:val="004F6031"/>
    <w:rsid w:val="004F760D"/>
    <w:rsid w:val="004F7682"/>
    <w:rsid w:val="004F7B0A"/>
    <w:rsid w:val="004F7C00"/>
    <w:rsid w:val="0050030E"/>
    <w:rsid w:val="00500474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120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13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0A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8B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B7C"/>
    <w:rsid w:val="00545DAA"/>
    <w:rsid w:val="005461E9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4A5"/>
    <w:rsid w:val="00551524"/>
    <w:rsid w:val="00551AE7"/>
    <w:rsid w:val="00551D06"/>
    <w:rsid w:val="00551D2E"/>
    <w:rsid w:val="0055284A"/>
    <w:rsid w:val="00552D3D"/>
    <w:rsid w:val="0055328A"/>
    <w:rsid w:val="005534EA"/>
    <w:rsid w:val="00553760"/>
    <w:rsid w:val="005537DF"/>
    <w:rsid w:val="00553A23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57809"/>
    <w:rsid w:val="005600EA"/>
    <w:rsid w:val="00560162"/>
    <w:rsid w:val="005601BF"/>
    <w:rsid w:val="005603A9"/>
    <w:rsid w:val="005604DF"/>
    <w:rsid w:val="00560BDF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6EA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644"/>
    <w:rsid w:val="0057276B"/>
    <w:rsid w:val="00572825"/>
    <w:rsid w:val="005728C3"/>
    <w:rsid w:val="00572D7B"/>
    <w:rsid w:val="00573182"/>
    <w:rsid w:val="00573289"/>
    <w:rsid w:val="00574180"/>
    <w:rsid w:val="00574503"/>
    <w:rsid w:val="00574835"/>
    <w:rsid w:val="00574884"/>
    <w:rsid w:val="005748FC"/>
    <w:rsid w:val="00574B32"/>
    <w:rsid w:val="00574E43"/>
    <w:rsid w:val="0057511E"/>
    <w:rsid w:val="00575225"/>
    <w:rsid w:val="005753A5"/>
    <w:rsid w:val="0057585A"/>
    <w:rsid w:val="00575A87"/>
    <w:rsid w:val="00575E6F"/>
    <w:rsid w:val="00575EC9"/>
    <w:rsid w:val="005760CB"/>
    <w:rsid w:val="00576C4E"/>
    <w:rsid w:val="00576E0A"/>
    <w:rsid w:val="00577003"/>
    <w:rsid w:val="00577466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304"/>
    <w:rsid w:val="005909BA"/>
    <w:rsid w:val="00590AF3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95E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85F"/>
    <w:rsid w:val="005A19CA"/>
    <w:rsid w:val="005A1A2B"/>
    <w:rsid w:val="005A1AB5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9A4"/>
    <w:rsid w:val="005B3E7E"/>
    <w:rsid w:val="005B41EC"/>
    <w:rsid w:val="005B4362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390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1FB8"/>
    <w:rsid w:val="005D23A4"/>
    <w:rsid w:val="005D23EA"/>
    <w:rsid w:val="005D2A08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3F4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B2A"/>
    <w:rsid w:val="005E3D98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26E"/>
    <w:rsid w:val="0060127F"/>
    <w:rsid w:val="006019E4"/>
    <w:rsid w:val="00601FD4"/>
    <w:rsid w:val="00602245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6E0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3C0"/>
    <w:rsid w:val="00613587"/>
    <w:rsid w:val="00613633"/>
    <w:rsid w:val="0061368A"/>
    <w:rsid w:val="006136DF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FBA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10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974"/>
    <w:rsid w:val="00626EA4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48F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0F5"/>
    <w:rsid w:val="006451F8"/>
    <w:rsid w:val="006454CA"/>
    <w:rsid w:val="0064550C"/>
    <w:rsid w:val="00645542"/>
    <w:rsid w:val="006458E3"/>
    <w:rsid w:val="0064608D"/>
    <w:rsid w:val="006460FE"/>
    <w:rsid w:val="0064621C"/>
    <w:rsid w:val="006462CA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DA4"/>
    <w:rsid w:val="006542F5"/>
    <w:rsid w:val="00654381"/>
    <w:rsid w:val="0065460D"/>
    <w:rsid w:val="00654CD1"/>
    <w:rsid w:val="00654E61"/>
    <w:rsid w:val="0065541A"/>
    <w:rsid w:val="006555C0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E32"/>
    <w:rsid w:val="006600C3"/>
    <w:rsid w:val="00660236"/>
    <w:rsid w:val="006603BE"/>
    <w:rsid w:val="006609D0"/>
    <w:rsid w:val="00660A4E"/>
    <w:rsid w:val="00660E6F"/>
    <w:rsid w:val="00660F36"/>
    <w:rsid w:val="0066152A"/>
    <w:rsid w:val="0066174C"/>
    <w:rsid w:val="006617A7"/>
    <w:rsid w:val="00661814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2A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D2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1CE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A5C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D2"/>
    <w:rsid w:val="0069522A"/>
    <w:rsid w:val="0069549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599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095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5E39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0E7E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A0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EDD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BFF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7E9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BF9"/>
    <w:rsid w:val="00712DC6"/>
    <w:rsid w:val="00712F0B"/>
    <w:rsid w:val="0071319C"/>
    <w:rsid w:val="007134BB"/>
    <w:rsid w:val="0071365F"/>
    <w:rsid w:val="00713928"/>
    <w:rsid w:val="00713B42"/>
    <w:rsid w:val="007146F0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7EA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94D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2314"/>
    <w:rsid w:val="00722373"/>
    <w:rsid w:val="0072281E"/>
    <w:rsid w:val="007228A4"/>
    <w:rsid w:val="0072291D"/>
    <w:rsid w:val="00722D84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CE3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1DE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7AB"/>
    <w:rsid w:val="00742860"/>
    <w:rsid w:val="00742921"/>
    <w:rsid w:val="00742B24"/>
    <w:rsid w:val="00742B3D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47DC8"/>
    <w:rsid w:val="00750001"/>
    <w:rsid w:val="0075002C"/>
    <w:rsid w:val="007502AA"/>
    <w:rsid w:val="00750832"/>
    <w:rsid w:val="00750874"/>
    <w:rsid w:val="00750A3E"/>
    <w:rsid w:val="00750F09"/>
    <w:rsid w:val="00750F11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D2D"/>
    <w:rsid w:val="007540A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CDE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23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464"/>
    <w:rsid w:val="007664EE"/>
    <w:rsid w:val="007664EF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5D5"/>
    <w:rsid w:val="007727B9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9A9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5676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30A"/>
    <w:rsid w:val="00792BC9"/>
    <w:rsid w:val="00792F8E"/>
    <w:rsid w:val="00792FE9"/>
    <w:rsid w:val="00792FFD"/>
    <w:rsid w:val="00793208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23"/>
    <w:rsid w:val="007A0BB0"/>
    <w:rsid w:val="007A0D76"/>
    <w:rsid w:val="007A111F"/>
    <w:rsid w:val="007A1589"/>
    <w:rsid w:val="007A159A"/>
    <w:rsid w:val="007A1631"/>
    <w:rsid w:val="007A1C8A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B0EDA"/>
    <w:rsid w:val="007B0FFD"/>
    <w:rsid w:val="007B111B"/>
    <w:rsid w:val="007B1661"/>
    <w:rsid w:val="007B1CB2"/>
    <w:rsid w:val="007B1CEB"/>
    <w:rsid w:val="007B1E38"/>
    <w:rsid w:val="007B1E8A"/>
    <w:rsid w:val="007B1F27"/>
    <w:rsid w:val="007B23FC"/>
    <w:rsid w:val="007B2B23"/>
    <w:rsid w:val="007B2C51"/>
    <w:rsid w:val="007B2E3A"/>
    <w:rsid w:val="007B3145"/>
    <w:rsid w:val="007B31ED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67D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4C5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6C8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2D5A"/>
    <w:rsid w:val="007D348C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A1F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85E"/>
    <w:rsid w:val="007D7A44"/>
    <w:rsid w:val="007E0027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C78"/>
    <w:rsid w:val="007E1DD8"/>
    <w:rsid w:val="007E1F73"/>
    <w:rsid w:val="007E20A7"/>
    <w:rsid w:val="007E2191"/>
    <w:rsid w:val="007E222D"/>
    <w:rsid w:val="007E25D9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5CE8"/>
    <w:rsid w:val="007F63B9"/>
    <w:rsid w:val="007F68CB"/>
    <w:rsid w:val="007F6D31"/>
    <w:rsid w:val="007F72CB"/>
    <w:rsid w:val="007F7346"/>
    <w:rsid w:val="007F77C9"/>
    <w:rsid w:val="007F7891"/>
    <w:rsid w:val="007F798F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1843"/>
    <w:rsid w:val="00801A2C"/>
    <w:rsid w:val="00801D51"/>
    <w:rsid w:val="00801E8E"/>
    <w:rsid w:val="00802034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970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D0E"/>
    <w:rsid w:val="008166A0"/>
    <w:rsid w:val="008169B0"/>
    <w:rsid w:val="00816BC0"/>
    <w:rsid w:val="00816CFE"/>
    <w:rsid w:val="00816D66"/>
    <w:rsid w:val="00817661"/>
    <w:rsid w:val="008178A0"/>
    <w:rsid w:val="00817900"/>
    <w:rsid w:val="0081791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D0E"/>
    <w:rsid w:val="00827F54"/>
    <w:rsid w:val="0083009A"/>
    <w:rsid w:val="00830329"/>
    <w:rsid w:val="00830497"/>
    <w:rsid w:val="00830514"/>
    <w:rsid w:val="008305BB"/>
    <w:rsid w:val="00830680"/>
    <w:rsid w:val="00830A89"/>
    <w:rsid w:val="00830F3B"/>
    <w:rsid w:val="00830F4F"/>
    <w:rsid w:val="008310C4"/>
    <w:rsid w:val="00831289"/>
    <w:rsid w:val="008312DA"/>
    <w:rsid w:val="008312EB"/>
    <w:rsid w:val="00831646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95C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C8C"/>
    <w:rsid w:val="00856E40"/>
    <w:rsid w:val="00856F59"/>
    <w:rsid w:val="008570C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EF1"/>
    <w:rsid w:val="00860F2E"/>
    <w:rsid w:val="00861224"/>
    <w:rsid w:val="00861334"/>
    <w:rsid w:val="008614F0"/>
    <w:rsid w:val="0086162E"/>
    <w:rsid w:val="00861A70"/>
    <w:rsid w:val="00861B90"/>
    <w:rsid w:val="00861B9A"/>
    <w:rsid w:val="00861DD2"/>
    <w:rsid w:val="00862127"/>
    <w:rsid w:val="00862630"/>
    <w:rsid w:val="0086264D"/>
    <w:rsid w:val="00862B44"/>
    <w:rsid w:val="00862BE2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43"/>
    <w:rsid w:val="00872E8D"/>
    <w:rsid w:val="00872E9C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1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C42"/>
    <w:rsid w:val="008A63E4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978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0D8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7E"/>
    <w:rsid w:val="008C15E1"/>
    <w:rsid w:val="008C18BC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30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18D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A3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8E1"/>
    <w:rsid w:val="008E4CC1"/>
    <w:rsid w:val="008E4DAB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102E"/>
    <w:rsid w:val="008F1265"/>
    <w:rsid w:val="008F1B32"/>
    <w:rsid w:val="008F1B35"/>
    <w:rsid w:val="008F1BCC"/>
    <w:rsid w:val="008F1CA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49"/>
    <w:rsid w:val="00906E7C"/>
    <w:rsid w:val="00906FB4"/>
    <w:rsid w:val="00907031"/>
    <w:rsid w:val="009072D3"/>
    <w:rsid w:val="0090738D"/>
    <w:rsid w:val="009074F5"/>
    <w:rsid w:val="00907B21"/>
    <w:rsid w:val="009104A0"/>
    <w:rsid w:val="00910F86"/>
    <w:rsid w:val="00911070"/>
    <w:rsid w:val="00911215"/>
    <w:rsid w:val="00911267"/>
    <w:rsid w:val="00911619"/>
    <w:rsid w:val="00911BA5"/>
    <w:rsid w:val="00911C6F"/>
    <w:rsid w:val="0091249E"/>
    <w:rsid w:val="009127BB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94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C35"/>
    <w:rsid w:val="00917D17"/>
    <w:rsid w:val="00917D4E"/>
    <w:rsid w:val="00917FE0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8EA"/>
    <w:rsid w:val="009219D9"/>
    <w:rsid w:val="00921FAB"/>
    <w:rsid w:val="0092214C"/>
    <w:rsid w:val="00922226"/>
    <w:rsid w:val="00922418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C11"/>
    <w:rsid w:val="00932EE0"/>
    <w:rsid w:val="00933183"/>
    <w:rsid w:val="009332B8"/>
    <w:rsid w:val="009334B0"/>
    <w:rsid w:val="00933912"/>
    <w:rsid w:val="00933BD2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8ED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1EF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DA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4A3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4C82"/>
    <w:rsid w:val="0096503B"/>
    <w:rsid w:val="009651A6"/>
    <w:rsid w:val="00965305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3CE1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6F52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981"/>
    <w:rsid w:val="00991C31"/>
    <w:rsid w:val="00991E10"/>
    <w:rsid w:val="0099211C"/>
    <w:rsid w:val="009921FA"/>
    <w:rsid w:val="009922CA"/>
    <w:rsid w:val="009925FA"/>
    <w:rsid w:val="00992602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919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76E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49B"/>
    <w:rsid w:val="009B0965"/>
    <w:rsid w:val="009B0968"/>
    <w:rsid w:val="009B0B61"/>
    <w:rsid w:val="009B0BBA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6B75"/>
    <w:rsid w:val="009D6DFB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7A9"/>
    <w:rsid w:val="009E2923"/>
    <w:rsid w:val="009E2C9F"/>
    <w:rsid w:val="009E3249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7D5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DA2"/>
    <w:rsid w:val="00A02E83"/>
    <w:rsid w:val="00A02FCB"/>
    <w:rsid w:val="00A032DB"/>
    <w:rsid w:val="00A0364D"/>
    <w:rsid w:val="00A036E9"/>
    <w:rsid w:val="00A03805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6C7"/>
    <w:rsid w:val="00A108D1"/>
    <w:rsid w:val="00A10A1B"/>
    <w:rsid w:val="00A10A7C"/>
    <w:rsid w:val="00A10AEB"/>
    <w:rsid w:val="00A10BE4"/>
    <w:rsid w:val="00A11224"/>
    <w:rsid w:val="00A11311"/>
    <w:rsid w:val="00A11339"/>
    <w:rsid w:val="00A113EC"/>
    <w:rsid w:val="00A117E2"/>
    <w:rsid w:val="00A1185B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7E9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1E7F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57C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5E5"/>
    <w:rsid w:val="00A62EBE"/>
    <w:rsid w:val="00A63B2C"/>
    <w:rsid w:val="00A63B68"/>
    <w:rsid w:val="00A63CDD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3C5"/>
    <w:rsid w:val="00A75714"/>
    <w:rsid w:val="00A75878"/>
    <w:rsid w:val="00A7587F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6F1"/>
    <w:rsid w:val="00A808AA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C2"/>
    <w:rsid w:val="00A90479"/>
    <w:rsid w:val="00A905B3"/>
    <w:rsid w:val="00A90872"/>
    <w:rsid w:val="00A90CEB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5B0"/>
    <w:rsid w:val="00A94984"/>
    <w:rsid w:val="00A94EF3"/>
    <w:rsid w:val="00A94F21"/>
    <w:rsid w:val="00A95556"/>
    <w:rsid w:val="00A95671"/>
    <w:rsid w:val="00A9569C"/>
    <w:rsid w:val="00A95863"/>
    <w:rsid w:val="00A9588C"/>
    <w:rsid w:val="00A95CF2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27B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2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3FB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332"/>
    <w:rsid w:val="00AD63E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0B50"/>
    <w:rsid w:val="00AE171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59B"/>
    <w:rsid w:val="00AE36A3"/>
    <w:rsid w:val="00AE39FF"/>
    <w:rsid w:val="00AE3D8C"/>
    <w:rsid w:val="00AE40F3"/>
    <w:rsid w:val="00AE439A"/>
    <w:rsid w:val="00AE48CF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3BF"/>
    <w:rsid w:val="00AE6655"/>
    <w:rsid w:val="00AE6735"/>
    <w:rsid w:val="00AE7135"/>
    <w:rsid w:val="00AE7B10"/>
    <w:rsid w:val="00AE7B64"/>
    <w:rsid w:val="00AE7BB9"/>
    <w:rsid w:val="00AE7CCB"/>
    <w:rsid w:val="00AF006E"/>
    <w:rsid w:val="00AF016E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2A7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50A"/>
    <w:rsid w:val="00B0553E"/>
    <w:rsid w:val="00B06008"/>
    <w:rsid w:val="00B06129"/>
    <w:rsid w:val="00B06330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54"/>
    <w:rsid w:val="00B11CD1"/>
    <w:rsid w:val="00B12127"/>
    <w:rsid w:val="00B1251D"/>
    <w:rsid w:val="00B125C7"/>
    <w:rsid w:val="00B129C3"/>
    <w:rsid w:val="00B13712"/>
    <w:rsid w:val="00B13AEC"/>
    <w:rsid w:val="00B14115"/>
    <w:rsid w:val="00B1415C"/>
    <w:rsid w:val="00B14218"/>
    <w:rsid w:val="00B14D2A"/>
    <w:rsid w:val="00B14DB1"/>
    <w:rsid w:val="00B151E7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C56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42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4D6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58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2DF4"/>
    <w:rsid w:val="00B43099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9CD"/>
    <w:rsid w:val="00B46A6A"/>
    <w:rsid w:val="00B47133"/>
    <w:rsid w:val="00B47205"/>
    <w:rsid w:val="00B472F8"/>
    <w:rsid w:val="00B4745C"/>
    <w:rsid w:val="00B47D9F"/>
    <w:rsid w:val="00B47DFD"/>
    <w:rsid w:val="00B50017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10"/>
    <w:rsid w:val="00B51F5C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CC6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1F1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6E4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899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6A48"/>
    <w:rsid w:val="00B770B6"/>
    <w:rsid w:val="00B7743F"/>
    <w:rsid w:val="00B77668"/>
    <w:rsid w:val="00B77918"/>
    <w:rsid w:val="00B77DCE"/>
    <w:rsid w:val="00B80310"/>
    <w:rsid w:val="00B80476"/>
    <w:rsid w:val="00B80ABD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62E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395"/>
    <w:rsid w:val="00B92494"/>
    <w:rsid w:val="00B929BA"/>
    <w:rsid w:val="00B92B22"/>
    <w:rsid w:val="00B92BDC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84F"/>
    <w:rsid w:val="00B95A18"/>
    <w:rsid w:val="00B95A8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0FD4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1FD0"/>
    <w:rsid w:val="00BA2228"/>
    <w:rsid w:val="00BA29F7"/>
    <w:rsid w:val="00BA2EAA"/>
    <w:rsid w:val="00BA2ED2"/>
    <w:rsid w:val="00BA3155"/>
    <w:rsid w:val="00BA3335"/>
    <w:rsid w:val="00BA3812"/>
    <w:rsid w:val="00BA39F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F5A"/>
    <w:rsid w:val="00BA79A6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0F4E"/>
    <w:rsid w:val="00BB12A9"/>
    <w:rsid w:val="00BB17C8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632F"/>
    <w:rsid w:val="00BB69D6"/>
    <w:rsid w:val="00BB7467"/>
    <w:rsid w:val="00BB75CC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E13"/>
    <w:rsid w:val="00BC1F1A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0DC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43B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9C"/>
    <w:rsid w:val="00BE41D3"/>
    <w:rsid w:val="00BE42E1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189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34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D16"/>
    <w:rsid w:val="00C03017"/>
    <w:rsid w:val="00C03071"/>
    <w:rsid w:val="00C03109"/>
    <w:rsid w:val="00C037A1"/>
    <w:rsid w:val="00C0386C"/>
    <w:rsid w:val="00C039F6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586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AF5"/>
    <w:rsid w:val="00C25C45"/>
    <w:rsid w:val="00C25F85"/>
    <w:rsid w:val="00C2641B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156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854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EC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3FDA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7271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32B2"/>
    <w:rsid w:val="00C73330"/>
    <w:rsid w:val="00C735AF"/>
    <w:rsid w:val="00C73677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7A5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4FA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82A"/>
    <w:rsid w:val="00C81A2A"/>
    <w:rsid w:val="00C81A3B"/>
    <w:rsid w:val="00C81AE1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711"/>
    <w:rsid w:val="00C8401A"/>
    <w:rsid w:val="00C84698"/>
    <w:rsid w:val="00C84E5C"/>
    <w:rsid w:val="00C84FF0"/>
    <w:rsid w:val="00C84FF4"/>
    <w:rsid w:val="00C8542D"/>
    <w:rsid w:val="00C8569E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165"/>
    <w:rsid w:val="00C96758"/>
    <w:rsid w:val="00C9676C"/>
    <w:rsid w:val="00C96836"/>
    <w:rsid w:val="00C97097"/>
    <w:rsid w:val="00C97142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3C"/>
    <w:rsid w:val="00CA4186"/>
    <w:rsid w:val="00CA4188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E62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F6C"/>
    <w:rsid w:val="00CC54E1"/>
    <w:rsid w:val="00CC5BC7"/>
    <w:rsid w:val="00CC5DF5"/>
    <w:rsid w:val="00CC5E35"/>
    <w:rsid w:val="00CC6008"/>
    <w:rsid w:val="00CC669C"/>
    <w:rsid w:val="00CC66E1"/>
    <w:rsid w:val="00CC6963"/>
    <w:rsid w:val="00CC697D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595"/>
    <w:rsid w:val="00CD6A34"/>
    <w:rsid w:val="00CD6D1B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6BD"/>
    <w:rsid w:val="00D037B0"/>
    <w:rsid w:val="00D03AE7"/>
    <w:rsid w:val="00D04250"/>
    <w:rsid w:val="00D043C5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CE"/>
    <w:rsid w:val="00D077DD"/>
    <w:rsid w:val="00D07834"/>
    <w:rsid w:val="00D079E7"/>
    <w:rsid w:val="00D07CB4"/>
    <w:rsid w:val="00D07CE8"/>
    <w:rsid w:val="00D07CFA"/>
    <w:rsid w:val="00D07DD2"/>
    <w:rsid w:val="00D07E6F"/>
    <w:rsid w:val="00D1003D"/>
    <w:rsid w:val="00D1007B"/>
    <w:rsid w:val="00D106D6"/>
    <w:rsid w:val="00D10894"/>
    <w:rsid w:val="00D10A57"/>
    <w:rsid w:val="00D10B33"/>
    <w:rsid w:val="00D10D78"/>
    <w:rsid w:val="00D10EC5"/>
    <w:rsid w:val="00D10FFF"/>
    <w:rsid w:val="00D11EE0"/>
    <w:rsid w:val="00D120C5"/>
    <w:rsid w:val="00D124FA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61D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084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675"/>
    <w:rsid w:val="00D227CA"/>
    <w:rsid w:val="00D22871"/>
    <w:rsid w:val="00D22AAA"/>
    <w:rsid w:val="00D22B78"/>
    <w:rsid w:val="00D22BFF"/>
    <w:rsid w:val="00D22E7C"/>
    <w:rsid w:val="00D23272"/>
    <w:rsid w:val="00D2327E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A69"/>
    <w:rsid w:val="00D30A74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4054"/>
    <w:rsid w:val="00D340DF"/>
    <w:rsid w:val="00D340EA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EFA"/>
    <w:rsid w:val="00D43F1D"/>
    <w:rsid w:val="00D43F87"/>
    <w:rsid w:val="00D44225"/>
    <w:rsid w:val="00D443E4"/>
    <w:rsid w:val="00D444E9"/>
    <w:rsid w:val="00D449EB"/>
    <w:rsid w:val="00D44D7C"/>
    <w:rsid w:val="00D45019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409"/>
    <w:rsid w:val="00D50E92"/>
    <w:rsid w:val="00D51016"/>
    <w:rsid w:val="00D5138D"/>
    <w:rsid w:val="00D51C2D"/>
    <w:rsid w:val="00D51D13"/>
    <w:rsid w:val="00D51D88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5D6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07BB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97C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97"/>
    <w:rsid w:val="00D81CA7"/>
    <w:rsid w:val="00D82225"/>
    <w:rsid w:val="00D824C7"/>
    <w:rsid w:val="00D826CE"/>
    <w:rsid w:val="00D827B0"/>
    <w:rsid w:val="00D82A00"/>
    <w:rsid w:val="00D82A04"/>
    <w:rsid w:val="00D82B12"/>
    <w:rsid w:val="00D82B3C"/>
    <w:rsid w:val="00D830BA"/>
    <w:rsid w:val="00D83100"/>
    <w:rsid w:val="00D83993"/>
    <w:rsid w:val="00D83A5C"/>
    <w:rsid w:val="00D83CD0"/>
    <w:rsid w:val="00D83E64"/>
    <w:rsid w:val="00D83E71"/>
    <w:rsid w:val="00D84049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43"/>
    <w:rsid w:val="00D87C90"/>
    <w:rsid w:val="00D87C94"/>
    <w:rsid w:val="00D87CBF"/>
    <w:rsid w:val="00D87EE3"/>
    <w:rsid w:val="00D90038"/>
    <w:rsid w:val="00D9003B"/>
    <w:rsid w:val="00D909D9"/>
    <w:rsid w:val="00D909E6"/>
    <w:rsid w:val="00D90BA7"/>
    <w:rsid w:val="00D90C10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45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784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1FB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89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28"/>
    <w:rsid w:val="00DB029E"/>
    <w:rsid w:val="00DB05A6"/>
    <w:rsid w:val="00DB05F9"/>
    <w:rsid w:val="00DB06A5"/>
    <w:rsid w:val="00DB077C"/>
    <w:rsid w:val="00DB0813"/>
    <w:rsid w:val="00DB0A27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A99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B7F87"/>
    <w:rsid w:val="00DC03C4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27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66D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CD1"/>
    <w:rsid w:val="00DD0083"/>
    <w:rsid w:val="00DD0219"/>
    <w:rsid w:val="00DD02B8"/>
    <w:rsid w:val="00DD058D"/>
    <w:rsid w:val="00DD0678"/>
    <w:rsid w:val="00DD09CB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00C"/>
    <w:rsid w:val="00DE3144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E2"/>
    <w:rsid w:val="00DF0024"/>
    <w:rsid w:val="00DF0189"/>
    <w:rsid w:val="00DF0453"/>
    <w:rsid w:val="00DF0658"/>
    <w:rsid w:val="00DF067A"/>
    <w:rsid w:val="00DF074A"/>
    <w:rsid w:val="00DF09FB"/>
    <w:rsid w:val="00DF0DD9"/>
    <w:rsid w:val="00DF0EB5"/>
    <w:rsid w:val="00DF0F17"/>
    <w:rsid w:val="00DF10B9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30D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3E0"/>
    <w:rsid w:val="00E164E3"/>
    <w:rsid w:val="00E1657F"/>
    <w:rsid w:val="00E16BB8"/>
    <w:rsid w:val="00E16ECF"/>
    <w:rsid w:val="00E178F7"/>
    <w:rsid w:val="00E179A0"/>
    <w:rsid w:val="00E17A11"/>
    <w:rsid w:val="00E17B6B"/>
    <w:rsid w:val="00E17D16"/>
    <w:rsid w:val="00E17E94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3EB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61AD"/>
    <w:rsid w:val="00E2635D"/>
    <w:rsid w:val="00E266A9"/>
    <w:rsid w:val="00E268D4"/>
    <w:rsid w:val="00E26AC3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C3"/>
    <w:rsid w:val="00E31B91"/>
    <w:rsid w:val="00E31BE7"/>
    <w:rsid w:val="00E31E07"/>
    <w:rsid w:val="00E320CF"/>
    <w:rsid w:val="00E320F9"/>
    <w:rsid w:val="00E32134"/>
    <w:rsid w:val="00E321C3"/>
    <w:rsid w:val="00E32481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98E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B5F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D85"/>
    <w:rsid w:val="00E45F05"/>
    <w:rsid w:val="00E461F7"/>
    <w:rsid w:val="00E463F2"/>
    <w:rsid w:val="00E46DF5"/>
    <w:rsid w:val="00E470E7"/>
    <w:rsid w:val="00E4725F"/>
    <w:rsid w:val="00E475D3"/>
    <w:rsid w:val="00E47A63"/>
    <w:rsid w:val="00E5020B"/>
    <w:rsid w:val="00E50338"/>
    <w:rsid w:val="00E504F4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F8"/>
    <w:rsid w:val="00E724DA"/>
    <w:rsid w:val="00E7285A"/>
    <w:rsid w:val="00E72AAA"/>
    <w:rsid w:val="00E72FC7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763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466"/>
    <w:rsid w:val="00E767C9"/>
    <w:rsid w:val="00E76806"/>
    <w:rsid w:val="00E76DD5"/>
    <w:rsid w:val="00E76FBC"/>
    <w:rsid w:val="00E77356"/>
    <w:rsid w:val="00E774D5"/>
    <w:rsid w:val="00E7759C"/>
    <w:rsid w:val="00E77866"/>
    <w:rsid w:val="00E778A4"/>
    <w:rsid w:val="00E80267"/>
    <w:rsid w:val="00E8034C"/>
    <w:rsid w:val="00E8073B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0A"/>
    <w:rsid w:val="00E8442F"/>
    <w:rsid w:val="00E844E3"/>
    <w:rsid w:val="00E84557"/>
    <w:rsid w:val="00E84AC0"/>
    <w:rsid w:val="00E84F8C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077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354"/>
    <w:rsid w:val="00E9398F"/>
    <w:rsid w:val="00E93BAA"/>
    <w:rsid w:val="00E93D8E"/>
    <w:rsid w:val="00E93F6E"/>
    <w:rsid w:val="00E943AB"/>
    <w:rsid w:val="00E949A9"/>
    <w:rsid w:val="00E94C9B"/>
    <w:rsid w:val="00E94DC0"/>
    <w:rsid w:val="00E94F38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9C2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3B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4E8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B82"/>
    <w:rsid w:val="00EC3DFC"/>
    <w:rsid w:val="00EC3FCD"/>
    <w:rsid w:val="00EC4418"/>
    <w:rsid w:val="00EC46BE"/>
    <w:rsid w:val="00EC49B2"/>
    <w:rsid w:val="00EC4A92"/>
    <w:rsid w:val="00EC4C2F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293"/>
    <w:rsid w:val="00ED0367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A2C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C13"/>
    <w:rsid w:val="00EE5D21"/>
    <w:rsid w:val="00EE6087"/>
    <w:rsid w:val="00EE620D"/>
    <w:rsid w:val="00EE70F1"/>
    <w:rsid w:val="00EE7288"/>
    <w:rsid w:val="00EE7673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AC8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300"/>
    <w:rsid w:val="00EF344E"/>
    <w:rsid w:val="00EF3A1E"/>
    <w:rsid w:val="00EF3E24"/>
    <w:rsid w:val="00EF3E64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C76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2448"/>
    <w:rsid w:val="00F0250A"/>
    <w:rsid w:val="00F026B2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28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2016"/>
    <w:rsid w:val="00F12061"/>
    <w:rsid w:val="00F1212A"/>
    <w:rsid w:val="00F124BA"/>
    <w:rsid w:val="00F12752"/>
    <w:rsid w:val="00F12862"/>
    <w:rsid w:val="00F12DFC"/>
    <w:rsid w:val="00F1342A"/>
    <w:rsid w:val="00F138A1"/>
    <w:rsid w:val="00F13CAB"/>
    <w:rsid w:val="00F14006"/>
    <w:rsid w:val="00F1446F"/>
    <w:rsid w:val="00F1528B"/>
    <w:rsid w:val="00F15355"/>
    <w:rsid w:val="00F1546F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705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2E5"/>
    <w:rsid w:val="00F25BC5"/>
    <w:rsid w:val="00F25E62"/>
    <w:rsid w:val="00F2643D"/>
    <w:rsid w:val="00F26932"/>
    <w:rsid w:val="00F2693D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C3C"/>
    <w:rsid w:val="00F33B9B"/>
    <w:rsid w:val="00F3404A"/>
    <w:rsid w:val="00F3431B"/>
    <w:rsid w:val="00F349A8"/>
    <w:rsid w:val="00F34A56"/>
    <w:rsid w:val="00F34C06"/>
    <w:rsid w:val="00F34FE3"/>
    <w:rsid w:val="00F352F9"/>
    <w:rsid w:val="00F35B3C"/>
    <w:rsid w:val="00F35DFB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4C2"/>
    <w:rsid w:val="00F41BAF"/>
    <w:rsid w:val="00F41EB1"/>
    <w:rsid w:val="00F41F58"/>
    <w:rsid w:val="00F428E5"/>
    <w:rsid w:val="00F43077"/>
    <w:rsid w:val="00F43150"/>
    <w:rsid w:val="00F43157"/>
    <w:rsid w:val="00F43187"/>
    <w:rsid w:val="00F432F8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C47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9C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A28"/>
    <w:rsid w:val="00F75F41"/>
    <w:rsid w:val="00F75F49"/>
    <w:rsid w:val="00F7602A"/>
    <w:rsid w:val="00F76B06"/>
    <w:rsid w:val="00F76B36"/>
    <w:rsid w:val="00F76E82"/>
    <w:rsid w:val="00F77245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9CC"/>
    <w:rsid w:val="00F86A8D"/>
    <w:rsid w:val="00F86B58"/>
    <w:rsid w:val="00F87331"/>
    <w:rsid w:val="00F87402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C3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875"/>
    <w:rsid w:val="00FA0976"/>
    <w:rsid w:val="00FA0DDA"/>
    <w:rsid w:val="00FA10BD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598"/>
    <w:rsid w:val="00FA35F2"/>
    <w:rsid w:val="00FA38EC"/>
    <w:rsid w:val="00FA398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12"/>
    <w:rsid w:val="00FA6E5B"/>
    <w:rsid w:val="00FA7A82"/>
    <w:rsid w:val="00FA7B2A"/>
    <w:rsid w:val="00FB01B6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09F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B7F89"/>
    <w:rsid w:val="00FC019D"/>
    <w:rsid w:val="00FC0207"/>
    <w:rsid w:val="00FC0511"/>
    <w:rsid w:val="00FC0C2C"/>
    <w:rsid w:val="00FC0F8B"/>
    <w:rsid w:val="00FC13F1"/>
    <w:rsid w:val="00FC1553"/>
    <w:rsid w:val="00FC1888"/>
    <w:rsid w:val="00FC1EDB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2FA"/>
    <w:rsid w:val="00FC4351"/>
    <w:rsid w:val="00FC43A8"/>
    <w:rsid w:val="00FC49F9"/>
    <w:rsid w:val="00FC4B5C"/>
    <w:rsid w:val="00FC58B1"/>
    <w:rsid w:val="00FC5A00"/>
    <w:rsid w:val="00FC5DDE"/>
    <w:rsid w:val="00FC5EA5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A5"/>
    <w:rsid w:val="00FD0E79"/>
    <w:rsid w:val="00FD1649"/>
    <w:rsid w:val="00FD1CDF"/>
    <w:rsid w:val="00FD1EFB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B8C"/>
    <w:rsid w:val="00FD4C84"/>
    <w:rsid w:val="00FD62AD"/>
    <w:rsid w:val="00FD6591"/>
    <w:rsid w:val="00FD6663"/>
    <w:rsid w:val="00FD6894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51D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2FE4"/>
    <w:rsid w:val="00FE32C7"/>
    <w:rsid w:val="00FE3616"/>
    <w:rsid w:val="00FE391C"/>
    <w:rsid w:val="00FE3AD4"/>
    <w:rsid w:val="00FE3B82"/>
    <w:rsid w:val="00FE40BA"/>
    <w:rsid w:val="00FE40F2"/>
    <w:rsid w:val="00FE411D"/>
    <w:rsid w:val="00FE45A6"/>
    <w:rsid w:val="00FE45D2"/>
    <w:rsid w:val="00FE46C2"/>
    <w:rsid w:val="00FE4CA1"/>
    <w:rsid w:val="00FE51BF"/>
    <w:rsid w:val="00FE5437"/>
    <w:rsid w:val="00FE5CAE"/>
    <w:rsid w:val="00FE5D14"/>
    <w:rsid w:val="00FE5F28"/>
    <w:rsid w:val="00FE5FAF"/>
    <w:rsid w:val="00FE614D"/>
    <w:rsid w:val="00FE617B"/>
    <w:rsid w:val="00FE6EA1"/>
    <w:rsid w:val="00FE7090"/>
    <w:rsid w:val="00FE7490"/>
    <w:rsid w:val="00FE7598"/>
    <w:rsid w:val="00FE75AC"/>
    <w:rsid w:val="00FE79F2"/>
    <w:rsid w:val="00FE7C36"/>
    <w:rsid w:val="00FF093A"/>
    <w:rsid w:val="00FF09D1"/>
    <w:rsid w:val="00FF0C32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A53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E01A2A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uiPriority w:val="99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ezproreda3">
    <w:name w:val="Bez proreda3"/>
    <w:rsid w:val="00F75A2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F75A2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F75A2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F75A28"/>
    <w:rPr>
      <w:sz w:val="24"/>
      <w:lang w:val="en-US"/>
    </w:rPr>
  </w:style>
  <w:style w:type="paragraph" w:customStyle="1" w:styleId="box458203">
    <w:name w:val="box_458203"/>
    <w:basedOn w:val="Normal"/>
    <w:rsid w:val="00F75A2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F75A28"/>
    <w:rPr>
      <w:smallCaps/>
      <w:color w:val="C0504D" w:themeColor="accent2"/>
      <w:u w:val="single"/>
    </w:rPr>
  </w:style>
  <w:style w:type="paragraph" w:customStyle="1" w:styleId="box454532">
    <w:name w:val="box_454532"/>
    <w:basedOn w:val="Normal10"/>
    <w:rsid w:val="00F75A28"/>
    <w:pPr>
      <w:suppressAutoHyphens/>
      <w:spacing w:before="100" w:after="100" w:line="100" w:lineRule="atLeast"/>
      <w:jc w:val="left"/>
    </w:pPr>
    <w:rPr>
      <w:kern w:val="2"/>
      <w:lang w:eastAsia="ar-SA"/>
    </w:rPr>
  </w:style>
  <w:style w:type="character" w:customStyle="1" w:styleId="TekstfusnoteChar">
    <w:name w:val="Tekst fusnote Char"/>
    <w:basedOn w:val="Zadanifontodlomka"/>
    <w:link w:val="Tekstfusnote"/>
    <w:rsid w:val="00FE051D"/>
    <w:rPr>
      <w:rFonts w:ascii="HRAvantgard" w:hAnsi="HRAvantgar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31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31646"/>
    <w:rPr>
      <w:rFonts w:ascii="Courier New" w:hAnsi="Courier New" w:cs="Courier New"/>
    </w:rPr>
  </w:style>
  <w:style w:type="character" w:styleId="Neupadljivoisticanje">
    <w:name w:val="Subtle Emphasis"/>
    <w:basedOn w:val="Zadanifontodlomka"/>
    <w:uiPriority w:val="19"/>
    <w:qFormat/>
    <w:rsid w:val="00831646"/>
    <w:rPr>
      <w:i/>
      <w:iCs/>
      <w:color w:val="808080" w:themeColor="text1" w:themeTint="7F"/>
    </w:rPr>
  </w:style>
  <w:style w:type="character" w:customStyle="1" w:styleId="dxebasemoderno">
    <w:name w:val="dxebase_moderno"/>
    <w:basedOn w:val="Zadanifontodlomka"/>
    <w:rsid w:val="00C2641B"/>
  </w:style>
  <w:style w:type="table" w:styleId="Elegantnatablica">
    <w:name w:val="Table Elegant"/>
    <w:basedOn w:val="Obi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AE359B"/>
  </w:style>
  <w:style w:type="numbering" w:customStyle="1" w:styleId="Bezpopisa4">
    <w:name w:val="Bez popisa4"/>
    <w:next w:val="Bezpopisa"/>
    <w:uiPriority w:val="99"/>
    <w:semiHidden/>
    <w:unhideWhenUsed/>
    <w:rsid w:val="00AE359B"/>
  </w:style>
  <w:style w:type="character" w:customStyle="1" w:styleId="Naslov6Char">
    <w:name w:val="Naslov 6 Char"/>
    <w:link w:val="Naslov6"/>
    <w:rsid w:val="00AE359B"/>
    <w:rPr>
      <w:sz w:val="22"/>
      <w:u w:val="single"/>
    </w:rPr>
  </w:style>
  <w:style w:type="character" w:customStyle="1" w:styleId="Heading1Char">
    <w:name w:val="Heading 1 Char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AE359B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AE359B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AE359B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AE359B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AE359B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AE359B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AE359B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AE359B"/>
  </w:style>
  <w:style w:type="character" w:customStyle="1" w:styleId="CellColumnChar">
    <w:name w:val="CellColumn Char"/>
    <w:link w:val="CellColumn"/>
    <w:locked/>
    <w:rsid w:val="00AE359B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AE359B"/>
  </w:style>
  <w:style w:type="character" w:customStyle="1" w:styleId="CellColumnSmallChar">
    <w:name w:val="CellColumnSmall Char"/>
    <w:link w:val="CellColumnSmall"/>
    <w:locked/>
    <w:rsid w:val="00AE359B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AE359B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AE359B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AE359B"/>
    <w:rPr>
      <w:rFonts w:eastAsia="Calibri"/>
      <w:lang w:val="sl-SI"/>
    </w:rPr>
  </w:style>
  <w:style w:type="character" w:customStyle="1" w:styleId="BodyTextChar">
    <w:name w:val="Body Text Char"/>
    <w:locked/>
    <w:rsid w:val="00AE359B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AE359B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AE359B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AE359B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AE359B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AE359B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AE359B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AE359B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AE359B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AE359B"/>
  </w:style>
  <w:style w:type="table" w:customStyle="1" w:styleId="Elegantnatablica1">
    <w:name w:val="Elegantna tablica1"/>
    <w:basedOn w:val="Obinatablica"/>
    <w:next w:val="Elegantnatablica"/>
    <w:unhideWhenUsed/>
    <w:rsid w:val="00AE359B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AE359B"/>
  </w:style>
  <w:style w:type="numbering" w:customStyle="1" w:styleId="Bezpopisa21">
    <w:name w:val="Bez popisa21"/>
    <w:next w:val="Bezpopisa"/>
    <w:uiPriority w:val="99"/>
    <w:semiHidden/>
    <w:unhideWhenUsed/>
    <w:rsid w:val="00AE359B"/>
  </w:style>
  <w:style w:type="numbering" w:customStyle="1" w:styleId="Bezpopisa31">
    <w:name w:val="Bez popisa31"/>
    <w:next w:val="Bezpopisa"/>
    <w:uiPriority w:val="99"/>
    <w:semiHidden/>
    <w:unhideWhenUsed/>
    <w:rsid w:val="00AE359B"/>
  </w:style>
  <w:style w:type="numbering" w:customStyle="1" w:styleId="Bezpopisa41">
    <w:name w:val="Bez popisa41"/>
    <w:next w:val="Bezpopisa"/>
    <w:uiPriority w:val="99"/>
    <w:semiHidden/>
    <w:unhideWhenUsed/>
    <w:rsid w:val="00AE359B"/>
  </w:style>
  <w:style w:type="numbering" w:customStyle="1" w:styleId="Bezpopisa111">
    <w:name w:val="Bez popisa111"/>
    <w:next w:val="Bezpopisa"/>
    <w:semiHidden/>
    <w:rsid w:val="00AE359B"/>
  </w:style>
  <w:style w:type="table" w:customStyle="1" w:styleId="Elegantnatablica2">
    <w:name w:val="Elegantna tablica2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AE359B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AE359B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AE359B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AE359B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AE359B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AE359B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AE359B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AE359B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AE359B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AE359B"/>
  </w:style>
  <w:style w:type="paragraph" w:customStyle="1" w:styleId="TitleandContentLTGliederung7">
    <w:name w:val="Title and Content~LT~Gliederung 7"/>
    <w:basedOn w:val="TitleandContentLTGliederung6"/>
    <w:rsid w:val="00AE359B"/>
  </w:style>
  <w:style w:type="paragraph" w:customStyle="1" w:styleId="TitleandContentLTGliederung8">
    <w:name w:val="Title and Content~LT~Gliederung 8"/>
    <w:basedOn w:val="TitleandContentLTGliederung7"/>
    <w:rsid w:val="00AE359B"/>
  </w:style>
  <w:style w:type="paragraph" w:customStyle="1" w:styleId="TitleandContentLTGliederung9">
    <w:name w:val="Title and Content~LT~Gliederung 9"/>
    <w:basedOn w:val="TitleandContentLTGliederung8"/>
    <w:rsid w:val="00AE359B"/>
  </w:style>
  <w:style w:type="paragraph" w:customStyle="1" w:styleId="TitleandContentLTTitel">
    <w:name w:val="Title and Content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AE359B"/>
  </w:style>
  <w:style w:type="paragraph" w:customStyle="1" w:styleId="gray2">
    <w:name w:val="gray2"/>
    <w:basedOn w:val="default0"/>
    <w:rsid w:val="00AE359B"/>
  </w:style>
  <w:style w:type="paragraph" w:customStyle="1" w:styleId="gray3">
    <w:name w:val="gray3"/>
    <w:basedOn w:val="default0"/>
    <w:rsid w:val="00AE359B"/>
  </w:style>
  <w:style w:type="paragraph" w:customStyle="1" w:styleId="bw1">
    <w:name w:val="bw1"/>
    <w:basedOn w:val="default0"/>
    <w:rsid w:val="00AE359B"/>
  </w:style>
  <w:style w:type="paragraph" w:customStyle="1" w:styleId="bw2">
    <w:name w:val="bw2"/>
    <w:basedOn w:val="default0"/>
    <w:rsid w:val="00AE359B"/>
  </w:style>
  <w:style w:type="paragraph" w:customStyle="1" w:styleId="bw3">
    <w:name w:val="bw3"/>
    <w:basedOn w:val="default0"/>
    <w:rsid w:val="00AE359B"/>
  </w:style>
  <w:style w:type="paragraph" w:customStyle="1" w:styleId="orange1">
    <w:name w:val="orange1"/>
    <w:basedOn w:val="default0"/>
    <w:rsid w:val="00AE359B"/>
  </w:style>
  <w:style w:type="paragraph" w:customStyle="1" w:styleId="orange2">
    <w:name w:val="orange2"/>
    <w:basedOn w:val="default0"/>
    <w:rsid w:val="00AE359B"/>
  </w:style>
  <w:style w:type="paragraph" w:customStyle="1" w:styleId="orange3">
    <w:name w:val="orange3"/>
    <w:basedOn w:val="default0"/>
    <w:rsid w:val="00AE359B"/>
  </w:style>
  <w:style w:type="paragraph" w:customStyle="1" w:styleId="turquise1">
    <w:name w:val="turquise1"/>
    <w:basedOn w:val="default0"/>
    <w:rsid w:val="00AE359B"/>
  </w:style>
  <w:style w:type="paragraph" w:customStyle="1" w:styleId="turquise2">
    <w:name w:val="turquise2"/>
    <w:basedOn w:val="default0"/>
    <w:rsid w:val="00AE359B"/>
  </w:style>
  <w:style w:type="paragraph" w:customStyle="1" w:styleId="turquise3">
    <w:name w:val="turquise3"/>
    <w:basedOn w:val="default0"/>
    <w:rsid w:val="00AE359B"/>
  </w:style>
  <w:style w:type="paragraph" w:customStyle="1" w:styleId="blue1">
    <w:name w:val="blue1"/>
    <w:basedOn w:val="default0"/>
    <w:rsid w:val="00AE359B"/>
  </w:style>
  <w:style w:type="paragraph" w:customStyle="1" w:styleId="blue2">
    <w:name w:val="blue2"/>
    <w:basedOn w:val="default0"/>
    <w:rsid w:val="00AE359B"/>
  </w:style>
  <w:style w:type="paragraph" w:customStyle="1" w:styleId="blue3">
    <w:name w:val="blue3"/>
    <w:basedOn w:val="default0"/>
    <w:rsid w:val="00AE359B"/>
  </w:style>
  <w:style w:type="paragraph" w:customStyle="1" w:styleId="sun1">
    <w:name w:val="sun1"/>
    <w:basedOn w:val="default0"/>
    <w:rsid w:val="00AE359B"/>
  </w:style>
  <w:style w:type="paragraph" w:customStyle="1" w:styleId="sun2">
    <w:name w:val="sun2"/>
    <w:basedOn w:val="default0"/>
    <w:rsid w:val="00AE359B"/>
  </w:style>
  <w:style w:type="paragraph" w:customStyle="1" w:styleId="sun3">
    <w:name w:val="sun3"/>
    <w:basedOn w:val="default0"/>
    <w:rsid w:val="00AE359B"/>
  </w:style>
  <w:style w:type="paragraph" w:customStyle="1" w:styleId="earth1">
    <w:name w:val="earth1"/>
    <w:basedOn w:val="default0"/>
    <w:rsid w:val="00AE359B"/>
  </w:style>
  <w:style w:type="paragraph" w:customStyle="1" w:styleId="earth2">
    <w:name w:val="earth2"/>
    <w:basedOn w:val="default0"/>
    <w:rsid w:val="00AE359B"/>
  </w:style>
  <w:style w:type="paragraph" w:customStyle="1" w:styleId="earth3">
    <w:name w:val="earth3"/>
    <w:basedOn w:val="default0"/>
    <w:rsid w:val="00AE359B"/>
  </w:style>
  <w:style w:type="paragraph" w:customStyle="1" w:styleId="green1">
    <w:name w:val="green1"/>
    <w:basedOn w:val="default0"/>
    <w:rsid w:val="00AE359B"/>
  </w:style>
  <w:style w:type="paragraph" w:customStyle="1" w:styleId="green2">
    <w:name w:val="green2"/>
    <w:basedOn w:val="default0"/>
    <w:rsid w:val="00AE359B"/>
  </w:style>
  <w:style w:type="paragraph" w:customStyle="1" w:styleId="green3">
    <w:name w:val="green3"/>
    <w:basedOn w:val="default0"/>
    <w:rsid w:val="00AE359B"/>
  </w:style>
  <w:style w:type="paragraph" w:customStyle="1" w:styleId="seetang1">
    <w:name w:val="seetang1"/>
    <w:basedOn w:val="default0"/>
    <w:rsid w:val="00AE359B"/>
  </w:style>
  <w:style w:type="paragraph" w:customStyle="1" w:styleId="seetang2">
    <w:name w:val="seetang2"/>
    <w:basedOn w:val="default0"/>
    <w:rsid w:val="00AE359B"/>
  </w:style>
  <w:style w:type="paragraph" w:customStyle="1" w:styleId="seetang3">
    <w:name w:val="seetang3"/>
    <w:basedOn w:val="default0"/>
    <w:rsid w:val="00AE359B"/>
  </w:style>
  <w:style w:type="paragraph" w:customStyle="1" w:styleId="lightblue1">
    <w:name w:val="lightblue1"/>
    <w:basedOn w:val="default0"/>
    <w:rsid w:val="00AE359B"/>
  </w:style>
  <w:style w:type="paragraph" w:customStyle="1" w:styleId="lightblue2">
    <w:name w:val="lightblue2"/>
    <w:basedOn w:val="default0"/>
    <w:rsid w:val="00AE359B"/>
  </w:style>
  <w:style w:type="paragraph" w:customStyle="1" w:styleId="lightblue3">
    <w:name w:val="lightblue3"/>
    <w:basedOn w:val="default0"/>
    <w:rsid w:val="00AE359B"/>
  </w:style>
  <w:style w:type="paragraph" w:customStyle="1" w:styleId="yellow1">
    <w:name w:val="yellow1"/>
    <w:basedOn w:val="default0"/>
    <w:rsid w:val="00AE359B"/>
  </w:style>
  <w:style w:type="paragraph" w:customStyle="1" w:styleId="yellow2">
    <w:name w:val="yellow2"/>
    <w:basedOn w:val="default0"/>
    <w:rsid w:val="00AE359B"/>
  </w:style>
  <w:style w:type="paragraph" w:customStyle="1" w:styleId="yellow3">
    <w:name w:val="yellow3"/>
    <w:basedOn w:val="default0"/>
    <w:rsid w:val="00AE359B"/>
  </w:style>
  <w:style w:type="paragraph" w:customStyle="1" w:styleId="Backgroundobjects">
    <w:name w:val="Background objects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AE359B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AE359B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AE359B"/>
    <w:pPr>
      <w:spacing w:after="113"/>
    </w:pPr>
  </w:style>
  <w:style w:type="paragraph" w:customStyle="1" w:styleId="Outline5">
    <w:name w:val="Outline 5"/>
    <w:basedOn w:val="Outline4"/>
    <w:rsid w:val="00AE359B"/>
    <w:pPr>
      <w:spacing w:after="57"/>
    </w:pPr>
  </w:style>
  <w:style w:type="paragraph" w:customStyle="1" w:styleId="Outline6">
    <w:name w:val="Outline 6"/>
    <w:basedOn w:val="Outline5"/>
    <w:rsid w:val="00AE359B"/>
  </w:style>
  <w:style w:type="paragraph" w:customStyle="1" w:styleId="Outline7">
    <w:name w:val="Outline 7"/>
    <w:basedOn w:val="Outline6"/>
    <w:rsid w:val="00AE359B"/>
  </w:style>
  <w:style w:type="paragraph" w:customStyle="1" w:styleId="Outline8">
    <w:name w:val="Outline 8"/>
    <w:basedOn w:val="Outline7"/>
    <w:rsid w:val="00AE359B"/>
  </w:style>
  <w:style w:type="paragraph" w:customStyle="1" w:styleId="Outline9">
    <w:name w:val="Outline 9"/>
    <w:basedOn w:val="Outline8"/>
    <w:rsid w:val="00AE359B"/>
  </w:style>
  <w:style w:type="paragraph" w:customStyle="1" w:styleId="TitleSlideLTGliederung1">
    <w:name w:val="Title Slide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AE359B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AE359B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AE359B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AE359B"/>
    <w:pPr>
      <w:spacing w:after="57"/>
    </w:pPr>
  </w:style>
  <w:style w:type="paragraph" w:customStyle="1" w:styleId="TitleSlideLTGliederung6">
    <w:name w:val="Title Slide~LT~Gliederung 6"/>
    <w:basedOn w:val="TitleSlideLTGliederung5"/>
    <w:rsid w:val="00AE359B"/>
  </w:style>
  <w:style w:type="paragraph" w:customStyle="1" w:styleId="TitleSlideLTGliederung7">
    <w:name w:val="Title Slide~LT~Gliederung 7"/>
    <w:basedOn w:val="TitleSlideLTGliederung6"/>
    <w:rsid w:val="00AE359B"/>
  </w:style>
  <w:style w:type="paragraph" w:customStyle="1" w:styleId="TitleSlideLTGliederung8">
    <w:name w:val="Title Slide~LT~Gliederung 8"/>
    <w:basedOn w:val="TitleSlideLTGliederung7"/>
    <w:rsid w:val="00AE359B"/>
  </w:style>
  <w:style w:type="paragraph" w:customStyle="1" w:styleId="TitleSlideLTGliederung9">
    <w:name w:val="Title Slide~LT~Gliederung 9"/>
    <w:basedOn w:val="TitleSlideLTGliederung8"/>
    <w:rsid w:val="00AE359B"/>
  </w:style>
  <w:style w:type="paragraph" w:customStyle="1" w:styleId="TitleSlideLTTitel">
    <w:name w:val="Title Slide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AE359B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AE359B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AE359B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AE359B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AE359B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AE359B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AE359B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AE359B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AE359B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AE359B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AE359B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AE359B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AE359B"/>
  </w:style>
  <w:style w:type="character" w:customStyle="1" w:styleId="Brojstranice2">
    <w:name w:val="Broj stranice2"/>
    <w:rsid w:val="00AE359B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AE359B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AE359B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AE359B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AE359B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AE359B"/>
    <w:rPr>
      <w:lang w:val="en-GB"/>
    </w:rPr>
  </w:style>
  <w:style w:type="paragraph" w:customStyle="1" w:styleId="Standard">
    <w:name w:val="Standard"/>
    <w:rsid w:val="00AE359B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106">
    <w:name w:val="WW8Num106"/>
    <w:rsid w:val="00AE359B"/>
    <w:pPr>
      <w:numPr>
        <w:numId w:val="1"/>
      </w:numPr>
    </w:pPr>
  </w:style>
  <w:style w:type="paragraph" w:customStyle="1" w:styleId="DocumentMap1">
    <w:name w:val="Document Map1"/>
    <w:basedOn w:val="Normal"/>
    <w:uiPriority w:val="99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AE359B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AE359B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AE359B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AE359B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AE359B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AE35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AE359B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AE359B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AE359B"/>
    <w:rPr>
      <w:lang w:val="en-GB"/>
    </w:rPr>
  </w:style>
  <w:style w:type="character" w:styleId="Referencakrajnjebiljeke">
    <w:name w:val="endnote reference"/>
    <w:rsid w:val="00AE359B"/>
    <w:rPr>
      <w:vertAlign w:val="superscript"/>
    </w:rPr>
  </w:style>
  <w:style w:type="character" w:customStyle="1" w:styleId="textexposedshow">
    <w:name w:val="text_exposed_show"/>
    <w:rsid w:val="00AE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CA0E-B6CF-43B0-B7E8-71078CC1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104</Pages>
  <Words>72145</Words>
  <Characters>411227</Characters>
  <Application>Microsoft Office Word</Application>
  <DocSecurity>0</DocSecurity>
  <Lines>3426</Lines>
  <Paragraphs>964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482408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11</cp:revision>
  <cp:lastPrinted>2020-05-22T07:21:00Z</cp:lastPrinted>
  <dcterms:created xsi:type="dcterms:W3CDTF">2020-05-22T07:28:00Z</dcterms:created>
  <dcterms:modified xsi:type="dcterms:W3CDTF">2020-05-22T07:52:00Z</dcterms:modified>
</cp:coreProperties>
</file>